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0ED" w:rsidRPr="001D5395" w:rsidRDefault="000E60ED" w:rsidP="005D3AD5">
      <w:pPr>
        <w:spacing w:after="0" w:line="240" w:lineRule="auto"/>
        <w:rPr>
          <w:rFonts w:ascii="Arial Narrow" w:hAnsi="Arial Narrow"/>
          <w:b/>
          <w:sz w:val="32"/>
          <w:szCs w:val="32"/>
          <w:u w:val="single"/>
        </w:rPr>
      </w:pPr>
      <w:r w:rsidRPr="001D5395">
        <w:rPr>
          <w:rFonts w:ascii="Arial Narrow" w:hAnsi="Arial Narrow"/>
          <w:b/>
          <w:sz w:val="32"/>
          <w:szCs w:val="32"/>
          <w:u w:val="single"/>
        </w:rPr>
        <w:t>Spanish Novels</w:t>
      </w:r>
    </w:p>
    <w:p w:rsidR="000E60ED" w:rsidRPr="001D5395" w:rsidRDefault="000E60ED" w:rsidP="005D3AD5">
      <w:pPr>
        <w:spacing w:after="0" w:line="240" w:lineRule="auto"/>
        <w:rPr>
          <w:rFonts w:ascii="Arial Narrow" w:hAnsi="Arial Narrow"/>
          <w:b/>
          <w:sz w:val="32"/>
          <w:szCs w:val="32"/>
          <w:u w:val="single"/>
        </w:rPr>
      </w:pPr>
    </w:p>
    <w:p w:rsidR="00CF5BCE" w:rsidRPr="001D5395" w:rsidRDefault="00CF5BCE" w:rsidP="005D3AD5">
      <w:pPr>
        <w:spacing w:after="0" w:line="240" w:lineRule="auto"/>
        <w:rPr>
          <w:rFonts w:ascii="Arial Narrow" w:hAnsi="Arial Narrow"/>
          <w:b/>
          <w:i/>
          <w:sz w:val="24"/>
          <w:szCs w:val="24"/>
        </w:rPr>
      </w:pPr>
      <w:proofErr w:type="spellStart"/>
      <w:r w:rsidRPr="001D5395">
        <w:rPr>
          <w:rFonts w:ascii="Arial Narrow" w:hAnsi="Arial Narrow"/>
          <w:sz w:val="24"/>
          <w:szCs w:val="24"/>
        </w:rPr>
        <w:t>Agosin</w:t>
      </w:r>
      <w:proofErr w:type="spellEnd"/>
      <w:r w:rsidRPr="001D5395">
        <w:rPr>
          <w:rFonts w:ascii="Arial Narrow" w:hAnsi="Arial Narrow"/>
          <w:sz w:val="24"/>
          <w:szCs w:val="24"/>
        </w:rPr>
        <w:t xml:space="preserve">, Marjorie.  </w:t>
      </w:r>
      <w:r w:rsidRPr="001D5395">
        <w:rPr>
          <w:rFonts w:ascii="Arial Narrow" w:hAnsi="Arial Narrow"/>
          <w:b/>
          <w:i/>
          <w:sz w:val="24"/>
          <w:szCs w:val="24"/>
        </w:rPr>
        <w:t>I Lived on Butterfly Hill.</w:t>
      </w:r>
    </w:p>
    <w:p w:rsidR="00CF5BCE" w:rsidRPr="001D5395" w:rsidRDefault="000D26F7" w:rsidP="005D3AD5">
      <w:pPr>
        <w:spacing w:after="0" w:line="240" w:lineRule="auto"/>
        <w:rPr>
          <w:rFonts w:ascii="Arial Narrow" w:hAnsi="Arial Narrow"/>
          <w:sz w:val="24"/>
          <w:szCs w:val="24"/>
        </w:rPr>
      </w:pPr>
      <w:r w:rsidRPr="001D5395">
        <w:rPr>
          <w:rFonts w:ascii="Arial Narrow" w:hAnsi="Arial Narrow"/>
          <w:sz w:val="24"/>
          <w:szCs w:val="24"/>
        </w:rPr>
        <w:t>When her beloved country, Chile, is taken over by a militaristic, sadistic government, Celeste is sent to America for her safety and her parents must go into hiding before they "disappear.”</w:t>
      </w:r>
    </w:p>
    <w:p w:rsidR="000D26F7" w:rsidRPr="001D5395" w:rsidRDefault="000D26F7" w:rsidP="005D3AD5">
      <w:pPr>
        <w:spacing w:after="0" w:line="240" w:lineRule="auto"/>
        <w:rPr>
          <w:rFonts w:ascii="Arial Narrow" w:hAnsi="Arial Narrow"/>
          <w:sz w:val="24"/>
          <w:szCs w:val="24"/>
        </w:rPr>
      </w:pPr>
    </w:p>
    <w:p w:rsidR="005D3AD5" w:rsidRPr="001D5395" w:rsidRDefault="005D3AD5" w:rsidP="005D3AD5">
      <w:pPr>
        <w:spacing w:after="0" w:line="240" w:lineRule="auto"/>
        <w:rPr>
          <w:rFonts w:ascii="Arial Narrow" w:hAnsi="Arial Narrow"/>
          <w:sz w:val="24"/>
          <w:szCs w:val="24"/>
        </w:rPr>
      </w:pPr>
      <w:r w:rsidRPr="001D5395">
        <w:rPr>
          <w:rFonts w:ascii="Arial Narrow" w:hAnsi="Arial Narrow"/>
          <w:sz w:val="24"/>
          <w:szCs w:val="24"/>
        </w:rPr>
        <w:t xml:space="preserve">Allende, Isabel.  </w:t>
      </w:r>
      <w:proofErr w:type="gramStart"/>
      <w:r w:rsidRPr="001D5395">
        <w:rPr>
          <w:rFonts w:ascii="Arial Narrow" w:hAnsi="Arial Narrow"/>
          <w:b/>
          <w:i/>
          <w:sz w:val="24"/>
          <w:szCs w:val="24"/>
        </w:rPr>
        <w:t>City of the Beasts.</w:t>
      </w:r>
      <w:proofErr w:type="gramEnd"/>
    </w:p>
    <w:p w:rsidR="005D3AD5"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When 15</w:t>
      </w:r>
      <w:r w:rsidR="005D3AD5" w:rsidRPr="001D5395">
        <w:rPr>
          <w:rFonts w:ascii="Arial Narrow" w:hAnsi="Arial Narrow"/>
          <w:sz w:val="24"/>
          <w:szCs w:val="24"/>
        </w:rPr>
        <w:t>-year-old Alexander Cold accompanies his individualistic grandmother on an expedition to find a humanoid Beast in the Amazon, he experiences ancient wonders and a supernatural world as he tries to avert disaster for the Indians.</w:t>
      </w:r>
    </w:p>
    <w:p w:rsidR="005D3AD5" w:rsidRPr="001D5395" w:rsidRDefault="005D3AD5" w:rsidP="005D3AD5">
      <w:pPr>
        <w:spacing w:after="0" w:line="240" w:lineRule="auto"/>
        <w:rPr>
          <w:rFonts w:ascii="Arial Narrow" w:hAnsi="Arial Narrow"/>
          <w:sz w:val="24"/>
          <w:szCs w:val="24"/>
        </w:rPr>
      </w:pPr>
    </w:p>
    <w:p w:rsidR="007D4D8D"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 xml:space="preserve">Alvarez, Julia.  </w:t>
      </w:r>
      <w:proofErr w:type="gramStart"/>
      <w:r w:rsidRPr="001D5395">
        <w:rPr>
          <w:rFonts w:ascii="Arial Narrow" w:hAnsi="Arial Narrow"/>
          <w:b/>
          <w:i/>
          <w:sz w:val="24"/>
          <w:szCs w:val="24"/>
        </w:rPr>
        <w:t>Before We Were Free.</w:t>
      </w:r>
      <w:proofErr w:type="gramEnd"/>
    </w:p>
    <w:p w:rsidR="007D4D8D"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In the early 1960s in the Dominican Republic, twelve-year-old Anita learns that her family is involved in the underground movement to end the bloody rule of the dictator, General Trujillo.</w:t>
      </w:r>
    </w:p>
    <w:p w:rsidR="007D4D8D" w:rsidRPr="001D5395" w:rsidRDefault="007D4D8D" w:rsidP="005D3AD5">
      <w:pPr>
        <w:spacing w:after="0" w:line="240" w:lineRule="auto"/>
        <w:rPr>
          <w:rFonts w:ascii="Arial Narrow" w:hAnsi="Arial Narrow"/>
          <w:sz w:val="24"/>
          <w:szCs w:val="24"/>
        </w:rPr>
      </w:pPr>
    </w:p>
    <w:p w:rsidR="005D3AD5"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Alvarez, Julia</w:t>
      </w:r>
      <w:r w:rsidR="005D3AD5" w:rsidRPr="001D5395">
        <w:rPr>
          <w:rFonts w:ascii="Arial Narrow" w:hAnsi="Arial Narrow"/>
          <w:sz w:val="24"/>
          <w:szCs w:val="24"/>
        </w:rPr>
        <w:t xml:space="preserve">.  </w:t>
      </w:r>
      <w:proofErr w:type="gramStart"/>
      <w:r w:rsidR="005D3AD5" w:rsidRPr="001D5395">
        <w:rPr>
          <w:rFonts w:ascii="Arial Narrow" w:hAnsi="Arial Narrow"/>
          <w:b/>
          <w:i/>
          <w:sz w:val="24"/>
          <w:szCs w:val="24"/>
        </w:rPr>
        <w:t>Finding Miracles.</w:t>
      </w:r>
      <w:proofErr w:type="gramEnd"/>
    </w:p>
    <w:p w:rsidR="005D3AD5" w:rsidRPr="001D5395" w:rsidRDefault="005D3AD5" w:rsidP="005D3AD5">
      <w:pPr>
        <w:spacing w:after="0" w:line="240" w:lineRule="auto"/>
        <w:rPr>
          <w:rFonts w:ascii="Arial Narrow" w:hAnsi="Arial Narrow"/>
          <w:sz w:val="24"/>
          <w:szCs w:val="24"/>
        </w:rPr>
      </w:pPr>
      <w:r w:rsidRPr="001D5395">
        <w:rPr>
          <w:rFonts w:ascii="Arial Narrow" w:hAnsi="Arial Narrow"/>
          <w:sz w:val="24"/>
          <w:szCs w:val="24"/>
        </w:rPr>
        <w:t>15-year-old Milly Kaufman is an average American teenager until Pablo, a new student at her school, inspires her to search for her birth family in his native country.</w:t>
      </w:r>
    </w:p>
    <w:p w:rsidR="000E60ED" w:rsidRPr="001D5395" w:rsidRDefault="000E60ED" w:rsidP="005D3AD5">
      <w:pPr>
        <w:spacing w:after="0" w:line="240" w:lineRule="auto"/>
        <w:rPr>
          <w:rFonts w:ascii="Arial Narrow" w:hAnsi="Arial Narrow"/>
          <w:sz w:val="24"/>
          <w:szCs w:val="24"/>
        </w:rPr>
      </w:pPr>
    </w:p>
    <w:p w:rsidR="007D4D8D"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 xml:space="preserve">Alvarez, Julia.  </w:t>
      </w:r>
      <w:r w:rsidRPr="001D5395">
        <w:rPr>
          <w:rFonts w:ascii="Arial Narrow" w:hAnsi="Arial Narrow"/>
          <w:b/>
          <w:i/>
          <w:sz w:val="24"/>
          <w:szCs w:val="24"/>
        </w:rPr>
        <w:t>Return to Sender.</w:t>
      </w:r>
    </w:p>
    <w:p w:rsidR="007D4D8D" w:rsidRPr="001D5395" w:rsidRDefault="007D4D8D" w:rsidP="005D3AD5">
      <w:pPr>
        <w:spacing w:after="0" w:line="240" w:lineRule="auto"/>
        <w:rPr>
          <w:rFonts w:ascii="Arial Narrow" w:hAnsi="Arial Narrow"/>
          <w:sz w:val="24"/>
          <w:szCs w:val="24"/>
        </w:rPr>
      </w:pPr>
      <w:r w:rsidRPr="001D5395">
        <w:rPr>
          <w:rFonts w:ascii="Arial Narrow" w:hAnsi="Arial Narrow"/>
          <w:sz w:val="24"/>
          <w:szCs w:val="24"/>
        </w:rPr>
        <w:t>After his family hires migrant Mexican workers to help save their Vermont farm from foreclosure, eleven-year-old Tyler befriends the oldest daughter, but when he discovers they may not be in the country legally, he realizes that real friendship knows no borders.</w:t>
      </w:r>
    </w:p>
    <w:p w:rsidR="001D5395" w:rsidRPr="001D5395" w:rsidRDefault="001D5395" w:rsidP="005D3AD5">
      <w:pPr>
        <w:spacing w:after="0" w:line="240" w:lineRule="auto"/>
        <w:rPr>
          <w:rFonts w:ascii="Arial Narrow" w:hAnsi="Arial Narrow"/>
          <w:sz w:val="24"/>
          <w:szCs w:val="24"/>
        </w:rPr>
      </w:pPr>
    </w:p>
    <w:p w:rsidR="001D5395" w:rsidRPr="001D5395" w:rsidRDefault="001D5395" w:rsidP="005D3AD5">
      <w:pPr>
        <w:spacing w:after="0" w:line="240" w:lineRule="auto"/>
        <w:rPr>
          <w:rFonts w:ascii="Arial Narrow" w:hAnsi="Arial Narrow"/>
          <w:sz w:val="24"/>
          <w:szCs w:val="24"/>
        </w:rPr>
      </w:pPr>
      <w:r w:rsidRPr="001D5395">
        <w:rPr>
          <w:rFonts w:ascii="Arial Narrow" w:hAnsi="Arial Narrow"/>
          <w:sz w:val="24"/>
          <w:szCs w:val="24"/>
        </w:rPr>
        <w:t xml:space="preserve">Canales, Viola.  </w:t>
      </w:r>
      <w:proofErr w:type="gramStart"/>
      <w:r w:rsidRPr="001D5395">
        <w:rPr>
          <w:rFonts w:ascii="Arial Narrow" w:hAnsi="Arial Narrow"/>
          <w:sz w:val="24"/>
          <w:szCs w:val="24"/>
        </w:rPr>
        <w:t>The Tequila Worm.</w:t>
      </w:r>
      <w:proofErr w:type="gramEnd"/>
    </w:p>
    <w:p w:rsidR="001D5395" w:rsidRPr="001D5395" w:rsidRDefault="001D5395" w:rsidP="005D3AD5">
      <w:pPr>
        <w:spacing w:after="0" w:line="240" w:lineRule="auto"/>
        <w:rPr>
          <w:rFonts w:ascii="Arial Narrow" w:hAnsi="Arial Narrow"/>
          <w:sz w:val="24"/>
          <w:szCs w:val="24"/>
        </w:rPr>
      </w:pPr>
      <w:r w:rsidRPr="001D5395">
        <w:rPr>
          <w:rFonts w:ascii="Arial Narrow" w:hAnsi="Arial Narrow"/>
        </w:rPr>
        <w:t>Sof</w:t>
      </w:r>
      <w:r w:rsidRPr="001D5395">
        <w:rPr>
          <w:rFonts w:ascii="Arial Narrow" w:hAnsi="Arial Narrow"/>
        </w:rPr>
        <w:t>ia finds that her experiences as a scholarship student at an Episcopal boarding school in Austin only strengthen her ties to her family in the barrio community of McAllen, Texas.</w:t>
      </w:r>
    </w:p>
    <w:p w:rsidR="007D4D8D" w:rsidRPr="001D5395" w:rsidRDefault="007D4D8D" w:rsidP="005D3AD5">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b/>
          <w:i/>
          <w:sz w:val="24"/>
          <w:szCs w:val="24"/>
        </w:rPr>
      </w:pPr>
      <w:r w:rsidRPr="001D5395">
        <w:rPr>
          <w:rFonts w:ascii="Arial Narrow" w:hAnsi="Arial Narrow"/>
          <w:sz w:val="24"/>
          <w:szCs w:val="24"/>
        </w:rPr>
        <w:t xml:space="preserve">Carlson, Lori M.  </w:t>
      </w:r>
      <w:r w:rsidRPr="001D5395">
        <w:rPr>
          <w:rFonts w:ascii="Arial Narrow" w:hAnsi="Arial Narrow"/>
          <w:b/>
          <w:i/>
          <w:sz w:val="24"/>
          <w:szCs w:val="24"/>
        </w:rPr>
        <w:t>Cool Salsa:</w:t>
      </w:r>
      <w:r w:rsidRPr="001D5395">
        <w:rPr>
          <w:rFonts w:ascii="Arial Narrow" w:hAnsi="Arial Narrow"/>
          <w:sz w:val="24"/>
          <w:szCs w:val="24"/>
        </w:rPr>
        <w:t xml:space="preserve">  </w:t>
      </w:r>
      <w:r w:rsidRPr="001D5395">
        <w:rPr>
          <w:rFonts w:ascii="Arial Narrow" w:hAnsi="Arial Narrow"/>
          <w:b/>
          <w:i/>
          <w:sz w:val="24"/>
          <w:szCs w:val="24"/>
        </w:rPr>
        <w:t>Bilingual Poems on Growing Up Latino in the United States.</w:t>
      </w:r>
    </w:p>
    <w:p w:rsidR="000E60ED" w:rsidRPr="001D5395" w:rsidRDefault="000E60ED" w:rsidP="005D3AD5">
      <w:pPr>
        <w:spacing w:after="0" w:line="240" w:lineRule="auto"/>
        <w:rPr>
          <w:rFonts w:ascii="Arial Narrow" w:hAnsi="Arial Narrow"/>
          <w:sz w:val="24"/>
          <w:szCs w:val="24"/>
        </w:rPr>
      </w:pPr>
      <w:proofErr w:type="gramStart"/>
      <w:r w:rsidRPr="001D5395">
        <w:rPr>
          <w:rFonts w:ascii="Arial Narrow" w:hAnsi="Arial Narrow"/>
          <w:sz w:val="24"/>
          <w:szCs w:val="24"/>
        </w:rPr>
        <w:t>Celebrates the tones, rhythms, sounds, and experiences of growing up Latino in America.</w:t>
      </w:r>
      <w:proofErr w:type="gramEnd"/>
      <w:r w:rsidRPr="001D5395">
        <w:rPr>
          <w:rFonts w:ascii="Arial Narrow" w:hAnsi="Arial Narrow"/>
          <w:sz w:val="24"/>
          <w:szCs w:val="24"/>
        </w:rPr>
        <w:t xml:space="preserve"> </w:t>
      </w:r>
      <w:proofErr w:type="gramStart"/>
      <w:r w:rsidRPr="001D5395">
        <w:rPr>
          <w:rFonts w:ascii="Arial Narrow" w:hAnsi="Arial Narrow"/>
          <w:sz w:val="24"/>
          <w:szCs w:val="24"/>
        </w:rPr>
        <w:t xml:space="preserve">Includes works by poets such as </w:t>
      </w:r>
      <w:r w:rsidRPr="001D5395">
        <w:rPr>
          <w:rStyle w:val="highlight"/>
          <w:rFonts w:ascii="Arial Narrow" w:hAnsi="Arial Narrow"/>
          <w:sz w:val="24"/>
          <w:szCs w:val="24"/>
        </w:rPr>
        <w:t>Sandra</w:t>
      </w:r>
      <w:r w:rsidRPr="001D5395">
        <w:rPr>
          <w:rFonts w:ascii="Arial Narrow" w:hAnsi="Arial Narrow"/>
          <w:sz w:val="24"/>
          <w:szCs w:val="24"/>
        </w:rPr>
        <w:t xml:space="preserve"> </w:t>
      </w:r>
      <w:r w:rsidRPr="001D5395">
        <w:rPr>
          <w:rStyle w:val="highlight"/>
          <w:rFonts w:ascii="Arial Narrow" w:hAnsi="Arial Narrow"/>
          <w:sz w:val="24"/>
          <w:szCs w:val="24"/>
        </w:rPr>
        <w:t>Cisneros</w:t>
      </w:r>
      <w:r w:rsidRPr="001D5395">
        <w:rPr>
          <w:rFonts w:ascii="Arial Narrow" w:hAnsi="Arial Narrow"/>
          <w:sz w:val="24"/>
          <w:szCs w:val="24"/>
        </w:rPr>
        <w:t xml:space="preserve">, Martín </w:t>
      </w:r>
      <w:proofErr w:type="spellStart"/>
      <w:r w:rsidRPr="001D5395">
        <w:rPr>
          <w:rFonts w:ascii="Arial Narrow" w:hAnsi="Arial Narrow"/>
          <w:sz w:val="24"/>
          <w:szCs w:val="24"/>
        </w:rPr>
        <w:t>Espada</w:t>
      </w:r>
      <w:proofErr w:type="spellEnd"/>
      <w:r w:rsidRPr="001D5395">
        <w:rPr>
          <w:rFonts w:ascii="Arial Narrow" w:hAnsi="Arial Narrow"/>
          <w:sz w:val="24"/>
          <w:szCs w:val="24"/>
        </w:rPr>
        <w:t>, Gary Soto, Ed Vega, and others.</w:t>
      </w:r>
      <w:proofErr w:type="gramEnd"/>
      <w:r w:rsidR="007D4D8D" w:rsidRPr="001D5395">
        <w:rPr>
          <w:rFonts w:ascii="Arial Narrow" w:hAnsi="Arial Narrow"/>
          <w:sz w:val="24"/>
          <w:szCs w:val="24"/>
        </w:rPr>
        <w:t xml:space="preserve"> (</w:t>
      </w:r>
      <w:proofErr w:type="gramStart"/>
      <w:r w:rsidR="007D4D8D" w:rsidRPr="001D5395">
        <w:rPr>
          <w:rFonts w:ascii="Arial Narrow" w:hAnsi="Arial Narrow"/>
          <w:sz w:val="24"/>
          <w:szCs w:val="24"/>
        </w:rPr>
        <w:t>poetry</w:t>
      </w:r>
      <w:proofErr w:type="gramEnd"/>
      <w:r w:rsidR="007D4D8D" w:rsidRPr="001D5395">
        <w:rPr>
          <w:rFonts w:ascii="Arial Narrow" w:hAnsi="Arial Narrow"/>
          <w:sz w:val="24"/>
          <w:szCs w:val="24"/>
        </w:rPr>
        <w:t>)</w:t>
      </w:r>
    </w:p>
    <w:p w:rsidR="005D3AD5" w:rsidRPr="001D5395" w:rsidRDefault="005D3AD5" w:rsidP="005D3AD5">
      <w:pPr>
        <w:spacing w:after="0" w:line="240" w:lineRule="auto"/>
        <w:rPr>
          <w:rFonts w:ascii="Arial Narrow" w:hAnsi="Arial Narrow"/>
          <w:sz w:val="24"/>
          <w:szCs w:val="24"/>
        </w:rPr>
      </w:pPr>
    </w:p>
    <w:p w:rsidR="005D3AD5" w:rsidRPr="001D5395" w:rsidRDefault="005D3AD5" w:rsidP="005D3AD5">
      <w:pPr>
        <w:spacing w:after="0" w:line="240" w:lineRule="auto"/>
        <w:rPr>
          <w:rFonts w:ascii="Arial Narrow" w:hAnsi="Arial Narrow"/>
          <w:b/>
          <w:i/>
          <w:sz w:val="24"/>
          <w:szCs w:val="24"/>
        </w:rPr>
      </w:pPr>
      <w:r w:rsidRPr="001D5395">
        <w:rPr>
          <w:rFonts w:ascii="Arial Narrow" w:hAnsi="Arial Narrow"/>
          <w:sz w:val="24"/>
          <w:szCs w:val="24"/>
        </w:rPr>
        <w:t xml:space="preserve">Cisneros, Sandra.  </w:t>
      </w:r>
      <w:proofErr w:type="gramStart"/>
      <w:r w:rsidRPr="001D5395">
        <w:rPr>
          <w:rFonts w:ascii="Arial Narrow" w:hAnsi="Arial Narrow"/>
          <w:b/>
          <w:i/>
          <w:sz w:val="24"/>
          <w:szCs w:val="24"/>
        </w:rPr>
        <w:t>The House on Mango Street.</w:t>
      </w:r>
      <w:proofErr w:type="gramEnd"/>
    </w:p>
    <w:p w:rsidR="005D3AD5" w:rsidRPr="001D5395" w:rsidRDefault="005D3AD5" w:rsidP="005D3AD5">
      <w:pPr>
        <w:spacing w:after="0" w:line="240" w:lineRule="auto"/>
        <w:rPr>
          <w:rFonts w:ascii="Arial Narrow" w:hAnsi="Arial Narrow"/>
          <w:sz w:val="24"/>
          <w:szCs w:val="24"/>
        </w:rPr>
      </w:pPr>
      <w:r w:rsidRPr="001D5395">
        <w:rPr>
          <w:rFonts w:ascii="Arial Narrow" w:hAnsi="Arial Narrow"/>
          <w:sz w:val="24"/>
          <w:szCs w:val="24"/>
        </w:rPr>
        <w:t>A young girl living in a Hispanic neighborhood in Chicago ponders the advantages and disadvantages of her environment and evaluates her relationships with family and friends.</w:t>
      </w:r>
    </w:p>
    <w:p w:rsidR="000E60ED" w:rsidRPr="001D5395" w:rsidRDefault="000E60ED" w:rsidP="005D3AD5">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 xml:space="preserve">Draper, Sharon.  </w:t>
      </w:r>
      <w:proofErr w:type="spellStart"/>
      <w:proofErr w:type="gramStart"/>
      <w:r w:rsidRPr="001D5395">
        <w:rPr>
          <w:rFonts w:ascii="Arial Narrow" w:hAnsi="Arial Narrow"/>
          <w:b/>
          <w:i/>
          <w:sz w:val="24"/>
          <w:szCs w:val="24"/>
        </w:rPr>
        <w:t>Romiette</w:t>
      </w:r>
      <w:proofErr w:type="spellEnd"/>
      <w:r w:rsidRPr="001D5395">
        <w:rPr>
          <w:rFonts w:ascii="Arial Narrow" w:hAnsi="Arial Narrow"/>
          <w:b/>
          <w:i/>
          <w:sz w:val="24"/>
          <w:szCs w:val="24"/>
        </w:rPr>
        <w:t xml:space="preserve"> and Julio.</w:t>
      </w:r>
      <w:proofErr w:type="gramEnd"/>
    </w:p>
    <w:p w:rsidR="000E60ED" w:rsidRPr="001D5395" w:rsidRDefault="000E60ED" w:rsidP="000E60ED">
      <w:pPr>
        <w:spacing w:after="0" w:line="240" w:lineRule="auto"/>
        <w:rPr>
          <w:rFonts w:ascii="Arial Narrow" w:hAnsi="Arial Narrow"/>
          <w:sz w:val="24"/>
          <w:szCs w:val="24"/>
        </w:rPr>
      </w:pPr>
      <w:proofErr w:type="spellStart"/>
      <w:r w:rsidRPr="001D5395">
        <w:rPr>
          <w:rFonts w:ascii="Arial Narrow" w:hAnsi="Arial Narrow"/>
          <w:sz w:val="24"/>
          <w:szCs w:val="24"/>
        </w:rPr>
        <w:t>Romiette</w:t>
      </w:r>
      <w:proofErr w:type="spellEnd"/>
      <w:r w:rsidRPr="001D5395">
        <w:rPr>
          <w:rFonts w:ascii="Arial Narrow" w:hAnsi="Arial Narrow"/>
          <w:sz w:val="24"/>
          <w:szCs w:val="24"/>
        </w:rPr>
        <w:t>, an African-American girl, and Julio, a Hispanic boy, discover that they attend the same high school after falling in love on the Internet, but are harassed by a gang whose members object to their interracial dating.</w:t>
      </w:r>
    </w:p>
    <w:p w:rsidR="005D3AD5" w:rsidRPr="001D5395" w:rsidRDefault="005D3AD5" w:rsidP="005D3AD5">
      <w:pPr>
        <w:spacing w:after="0" w:line="240" w:lineRule="auto"/>
        <w:rPr>
          <w:rFonts w:ascii="Arial Narrow" w:hAnsi="Arial Narrow"/>
          <w:sz w:val="24"/>
          <w:szCs w:val="24"/>
        </w:rPr>
      </w:pPr>
    </w:p>
    <w:p w:rsidR="00CF5BCE" w:rsidRPr="001D5395" w:rsidRDefault="00CF5BCE" w:rsidP="005D3AD5">
      <w:pPr>
        <w:spacing w:after="0" w:line="240" w:lineRule="auto"/>
        <w:rPr>
          <w:rFonts w:ascii="Arial Narrow" w:hAnsi="Arial Narrow"/>
          <w:sz w:val="24"/>
          <w:szCs w:val="24"/>
        </w:rPr>
      </w:pPr>
      <w:r w:rsidRPr="001D5395">
        <w:rPr>
          <w:rFonts w:ascii="Arial Narrow" w:hAnsi="Arial Narrow"/>
          <w:sz w:val="24"/>
          <w:szCs w:val="24"/>
        </w:rPr>
        <w:t xml:space="preserve">Engle, Margarita.  </w:t>
      </w:r>
      <w:r w:rsidRPr="001D5395">
        <w:rPr>
          <w:rFonts w:ascii="Arial Narrow" w:hAnsi="Arial Narrow"/>
          <w:b/>
          <w:i/>
          <w:sz w:val="24"/>
          <w:szCs w:val="24"/>
        </w:rPr>
        <w:t>The Firefly Letters: A Suffragette’s Journey to Cuba.</w:t>
      </w:r>
    </w:p>
    <w:p w:rsidR="00CF5BCE" w:rsidRPr="001D5395" w:rsidRDefault="00CF5BCE" w:rsidP="005D3AD5">
      <w:pPr>
        <w:spacing w:after="0" w:line="240" w:lineRule="auto"/>
        <w:rPr>
          <w:rFonts w:ascii="Arial Narrow" w:hAnsi="Arial Narrow"/>
          <w:sz w:val="24"/>
          <w:szCs w:val="24"/>
        </w:rPr>
      </w:pPr>
      <w:r w:rsidRPr="001D5395">
        <w:rPr>
          <w:rFonts w:ascii="Arial Narrow" w:hAnsi="Arial Narrow"/>
          <w:sz w:val="24"/>
          <w:szCs w:val="24"/>
        </w:rPr>
        <w:t xml:space="preserve">Collects poems from Cuban-American poet Margarita Engle in which she explores women rights with various historical </w:t>
      </w:r>
      <w:proofErr w:type="gramStart"/>
      <w:r w:rsidRPr="001D5395">
        <w:rPr>
          <w:rFonts w:ascii="Arial Narrow" w:hAnsi="Arial Narrow"/>
          <w:sz w:val="24"/>
          <w:szCs w:val="24"/>
        </w:rPr>
        <w:t>viewpoint</w:t>
      </w:r>
      <w:proofErr w:type="gramEnd"/>
      <w:r w:rsidR="007D4D8D" w:rsidRPr="001D5395">
        <w:rPr>
          <w:rFonts w:ascii="Arial Narrow" w:hAnsi="Arial Narrow"/>
          <w:sz w:val="24"/>
          <w:szCs w:val="24"/>
        </w:rPr>
        <w:t>.  (</w:t>
      </w:r>
      <w:proofErr w:type="gramStart"/>
      <w:r w:rsidR="007D4D8D" w:rsidRPr="001D5395">
        <w:rPr>
          <w:rFonts w:ascii="Arial Narrow" w:hAnsi="Arial Narrow"/>
          <w:sz w:val="24"/>
          <w:szCs w:val="24"/>
        </w:rPr>
        <w:t>poetry</w:t>
      </w:r>
      <w:proofErr w:type="gramEnd"/>
      <w:r w:rsidRPr="001D5395">
        <w:rPr>
          <w:rFonts w:ascii="Arial Narrow" w:hAnsi="Arial Narrow"/>
          <w:sz w:val="24"/>
          <w:szCs w:val="24"/>
        </w:rPr>
        <w:t>)</w:t>
      </w:r>
    </w:p>
    <w:p w:rsidR="001D5395" w:rsidRPr="001D5395" w:rsidRDefault="001D5395" w:rsidP="005D3AD5">
      <w:pPr>
        <w:spacing w:after="0" w:line="240" w:lineRule="auto"/>
        <w:rPr>
          <w:rFonts w:ascii="Arial Narrow" w:hAnsi="Arial Narrow"/>
          <w:sz w:val="24"/>
          <w:szCs w:val="24"/>
        </w:rPr>
      </w:pPr>
    </w:p>
    <w:p w:rsidR="001D5395" w:rsidRPr="001D5395" w:rsidRDefault="001D5395" w:rsidP="005D3AD5">
      <w:pPr>
        <w:spacing w:after="0" w:line="240" w:lineRule="auto"/>
        <w:rPr>
          <w:rFonts w:ascii="Arial Narrow" w:hAnsi="Arial Narrow"/>
          <w:sz w:val="24"/>
          <w:szCs w:val="24"/>
        </w:rPr>
      </w:pPr>
    </w:p>
    <w:p w:rsidR="001D5395" w:rsidRPr="001D5395" w:rsidRDefault="001D5395" w:rsidP="005D3AD5">
      <w:pPr>
        <w:spacing w:after="0" w:line="240" w:lineRule="auto"/>
        <w:rPr>
          <w:rFonts w:ascii="Arial Narrow" w:hAnsi="Arial Narrow"/>
          <w:sz w:val="24"/>
          <w:szCs w:val="24"/>
        </w:rPr>
      </w:pPr>
    </w:p>
    <w:p w:rsidR="000D26F7" w:rsidRPr="001D5395" w:rsidRDefault="000D26F7" w:rsidP="005D3AD5">
      <w:pPr>
        <w:spacing w:after="0" w:line="240" w:lineRule="auto"/>
        <w:rPr>
          <w:rFonts w:ascii="Arial Narrow" w:hAnsi="Arial Narrow"/>
          <w:sz w:val="24"/>
          <w:szCs w:val="24"/>
        </w:rPr>
      </w:pPr>
    </w:p>
    <w:p w:rsidR="000D26F7" w:rsidRPr="001D5395" w:rsidRDefault="000D26F7" w:rsidP="005D3AD5">
      <w:pPr>
        <w:spacing w:after="0" w:line="240" w:lineRule="auto"/>
        <w:rPr>
          <w:rFonts w:ascii="Arial Narrow" w:hAnsi="Arial Narrow"/>
          <w:b/>
          <w:i/>
          <w:sz w:val="24"/>
          <w:szCs w:val="24"/>
        </w:rPr>
      </w:pPr>
      <w:r w:rsidRPr="001D5395">
        <w:rPr>
          <w:rFonts w:ascii="Arial Narrow" w:hAnsi="Arial Narrow"/>
          <w:sz w:val="24"/>
          <w:szCs w:val="24"/>
        </w:rPr>
        <w:lastRenderedPageBreak/>
        <w:t xml:space="preserve">Engle, Margarita.  </w:t>
      </w:r>
      <w:r w:rsidRPr="001D5395">
        <w:rPr>
          <w:rFonts w:ascii="Arial Narrow" w:hAnsi="Arial Narrow"/>
          <w:b/>
          <w:i/>
          <w:sz w:val="24"/>
          <w:szCs w:val="24"/>
        </w:rPr>
        <w:t>Hurricane Dancers:  The First Caribbean Pirate Shipwreck.</w:t>
      </w:r>
    </w:p>
    <w:p w:rsidR="000D26F7" w:rsidRPr="001D5395" w:rsidRDefault="000D26F7" w:rsidP="005D3AD5">
      <w:pPr>
        <w:spacing w:after="0" w:line="240" w:lineRule="auto"/>
        <w:rPr>
          <w:rFonts w:ascii="Arial Narrow" w:hAnsi="Arial Narrow"/>
          <w:sz w:val="24"/>
          <w:szCs w:val="24"/>
        </w:rPr>
      </w:pPr>
      <w:proofErr w:type="spellStart"/>
      <w:r w:rsidRPr="001D5395">
        <w:rPr>
          <w:rFonts w:ascii="Arial Narrow" w:hAnsi="Arial Narrow"/>
          <w:sz w:val="24"/>
          <w:szCs w:val="24"/>
        </w:rPr>
        <w:t>Quebrado</w:t>
      </w:r>
      <w:proofErr w:type="spellEnd"/>
      <w:r w:rsidRPr="001D5395">
        <w:rPr>
          <w:rFonts w:ascii="Arial Narrow" w:hAnsi="Arial Narrow"/>
          <w:sz w:val="24"/>
          <w:szCs w:val="24"/>
        </w:rPr>
        <w:t xml:space="preserve"> has been a slave on </w:t>
      </w:r>
      <w:proofErr w:type="gramStart"/>
      <w:r w:rsidRPr="001D5395">
        <w:rPr>
          <w:rFonts w:ascii="Arial Narrow" w:hAnsi="Arial Narrow"/>
          <w:sz w:val="24"/>
          <w:szCs w:val="24"/>
        </w:rPr>
        <w:t>captain</w:t>
      </w:r>
      <w:proofErr w:type="gramEnd"/>
      <w:r w:rsidRPr="001D5395">
        <w:rPr>
          <w:rFonts w:ascii="Arial Narrow" w:hAnsi="Arial Narrow"/>
          <w:sz w:val="24"/>
          <w:szCs w:val="24"/>
        </w:rPr>
        <w:t xml:space="preserve"> </w:t>
      </w:r>
      <w:proofErr w:type="spellStart"/>
      <w:r w:rsidRPr="001D5395">
        <w:rPr>
          <w:rFonts w:ascii="Arial Narrow" w:hAnsi="Arial Narrow"/>
          <w:sz w:val="24"/>
          <w:szCs w:val="24"/>
        </w:rPr>
        <w:t>Bernadino</w:t>
      </w:r>
      <w:proofErr w:type="spellEnd"/>
      <w:r w:rsidRPr="001D5395">
        <w:rPr>
          <w:rFonts w:ascii="Arial Narrow" w:hAnsi="Arial Narrow"/>
          <w:sz w:val="24"/>
          <w:szCs w:val="24"/>
        </w:rPr>
        <w:t xml:space="preserve"> de Talavera's pirate ship for years, but when a hurricane sinks the ship and kills most of the crew, </w:t>
      </w:r>
      <w:proofErr w:type="spellStart"/>
      <w:r w:rsidRPr="001D5395">
        <w:rPr>
          <w:rFonts w:ascii="Arial Narrow" w:hAnsi="Arial Narrow"/>
          <w:sz w:val="24"/>
          <w:szCs w:val="24"/>
        </w:rPr>
        <w:t>Quebrado</w:t>
      </w:r>
      <w:proofErr w:type="spellEnd"/>
      <w:r w:rsidRPr="001D5395">
        <w:rPr>
          <w:rFonts w:ascii="Arial Narrow" w:hAnsi="Arial Narrow"/>
          <w:sz w:val="24"/>
          <w:szCs w:val="24"/>
        </w:rPr>
        <w:t xml:space="preserve"> escapes to safety and finds acceptance and refuge in a nearby village.</w:t>
      </w:r>
      <w:r w:rsidR="007D4D8D" w:rsidRPr="001D5395">
        <w:rPr>
          <w:rFonts w:ascii="Arial Narrow" w:hAnsi="Arial Narrow"/>
          <w:sz w:val="24"/>
          <w:szCs w:val="24"/>
        </w:rPr>
        <w:t xml:space="preserve"> (</w:t>
      </w:r>
      <w:proofErr w:type="gramStart"/>
      <w:r w:rsidR="007D4D8D" w:rsidRPr="001D5395">
        <w:rPr>
          <w:rFonts w:ascii="Arial Narrow" w:hAnsi="Arial Narrow"/>
          <w:sz w:val="24"/>
          <w:szCs w:val="24"/>
        </w:rPr>
        <w:t>poetry</w:t>
      </w:r>
      <w:proofErr w:type="gramEnd"/>
      <w:r w:rsidR="007D4D8D" w:rsidRPr="001D5395">
        <w:rPr>
          <w:rFonts w:ascii="Arial Narrow" w:hAnsi="Arial Narrow"/>
          <w:sz w:val="24"/>
          <w:szCs w:val="24"/>
        </w:rPr>
        <w:t>)</w:t>
      </w:r>
    </w:p>
    <w:p w:rsidR="007D4D8D" w:rsidRPr="001D5395" w:rsidRDefault="007D4D8D" w:rsidP="005D3AD5">
      <w:pPr>
        <w:spacing w:after="0" w:line="240" w:lineRule="auto"/>
        <w:rPr>
          <w:rFonts w:ascii="Arial Narrow" w:hAnsi="Arial Narrow"/>
          <w:sz w:val="24"/>
          <w:szCs w:val="24"/>
        </w:rPr>
      </w:pPr>
    </w:p>
    <w:p w:rsidR="00A0515A" w:rsidRPr="001D5395" w:rsidRDefault="00A0515A" w:rsidP="005D3AD5">
      <w:pPr>
        <w:spacing w:after="0" w:line="240" w:lineRule="auto"/>
        <w:rPr>
          <w:rFonts w:ascii="Arial Narrow" w:hAnsi="Arial Narrow"/>
          <w:sz w:val="24"/>
          <w:szCs w:val="24"/>
        </w:rPr>
      </w:pPr>
      <w:r w:rsidRPr="001D5395">
        <w:rPr>
          <w:rFonts w:ascii="Arial Narrow" w:hAnsi="Arial Narrow"/>
          <w:sz w:val="24"/>
          <w:szCs w:val="24"/>
        </w:rPr>
        <w:t xml:space="preserve">Engle, Margarita.  </w:t>
      </w:r>
      <w:r w:rsidRPr="001D5395">
        <w:rPr>
          <w:rFonts w:ascii="Arial Narrow" w:hAnsi="Arial Narrow"/>
          <w:b/>
          <w:i/>
          <w:sz w:val="24"/>
          <w:szCs w:val="24"/>
        </w:rPr>
        <w:t>The Lightning Dreamer: Cuba’s Greatest Abolitionist.</w:t>
      </w:r>
    </w:p>
    <w:p w:rsidR="00A0515A" w:rsidRPr="001D5395" w:rsidRDefault="00A0515A" w:rsidP="005D3AD5">
      <w:pPr>
        <w:spacing w:after="0" w:line="240" w:lineRule="auto"/>
        <w:rPr>
          <w:rFonts w:ascii="Arial Narrow" w:hAnsi="Arial Narrow"/>
          <w:sz w:val="24"/>
          <w:szCs w:val="24"/>
        </w:rPr>
      </w:pPr>
      <w:r w:rsidRPr="001D5395">
        <w:rPr>
          <w:rFonts w:ascii="Arial Narrow" w:hAnsi="Arial Narrow"/>
          <w:sz w:val="24"/>
          <w:szCs w:val="24"/>
        </w:rPr>
        <w:t xml:space="preserve">In free verse, evokes the voice of </w:t>
      </w:r>
      <w:proofErr w:type="spellStart"/>
      <w:r w:rsidRPr="001D5395">
        <w:rPr>
          <w:rFonts w:ascii="Arial Narrow" w:hAnsi="Arial Narrow"/>
          <w:sz w:val="24"/>
          <w:szCs w:val="24"/>
        </w:rPr>
        <w:t>Gertrudis</w:t>
      </w:r>
      <w:proofErr w:type="spellEnd"/>
      <w:r w:rsidRPr="001D5395">
        <w:rPr>
          <w:rFonts w:ascii="Arial Narrow" w:hAnsi="Arial Narrow"/>
          <w:sz w:val="24"/>
          <w:szCs w:val="24"/>
        </w:rPr>
        <w:t xml:space="preserve"> Gomez de Avellaneda, a book-loving writer, feminist, and abolitionist who courageously fought injustice in nineteenth-century Cuba. </w:t>
      </w:r>
      <w:proofErr w:type="gramStart"/>
      <w:r w:rsidRPr="001D5395">
        <w:rPr>
          <w:rFonts w:ascii="Arial Narrow" w:hAnsi="Arial Narrow"/>
          <w:sz w:val="24"/>
          <w:szCs w:val="24"/>
        </w:rPr>
        <w:t>Includes historical notes, excerpts from her writings, biographical information, and source notes.</w:t>
      </w:r>
      <w:proofErr w:type="gramEnd"/>
    </w:p>
    <w:p w:rsidR="000D26F7" w:rsidRPr="001D5395" w:rsidRDefault="000D26F7" w:rsidP="005D3AD5">
      <w:pPr>
        <w:spacing w:after="0" w:line="240" w:lineRule="auto"/>
        <w:rPr>
          <w:rFonts w:ascii="Arial Narrow" w:hAnsi="Arial Narrow"/>
          <w:sz w:val="24"/>
          <w:szCs w:val="24"/>
        </w:rPr>
      </w:pPr>
    </w:p>
    <w:p w:rsidR="000D26F7" w:rsidRPr="001D5395" w:rsidRDefault="000D26F7" w:rsidP="005D3AD5">
      <w:pPr>
        <w:spacing w:after="0" w:line="240" w:lineRule="auto"/>
        <w:rPr>
          <w:rFonts w:ascii="Arial Narrow" w:hAnsi="Arial Narrow"/>
          <w:sz w:val="24"/>
          <w:szCs w:val="24"/>
        </w:rPr>
      </w:pPr>
      <w:r w:rsidRPr="001D5395">
        <w:rPr>
          <w:rFonts w:ascii="Arial Narrow" w:hAnsi="Arial Narrow"/>
          <w:sz w:val="24"/>
          <w:szCs w:val="24"/>
        </w:rPr>
        <w:t xml:space="preserve">Engle, Margarita.  </w:t>
      </w:r>
      <w:proofErr w:type="gramStart"/>
      <w:r w:rsidRPr="001D5395">
        <w:rPr>
          <w:rFonts w:ascii="Arial Narrow" w:hAnsi="Arial Narrow"/>
          <w:b/>
          <w:i/>
          <w:sz w:val="24"/>
          <w:szCs w:val="24"/>
        </w:rPr>
        <w:t>Silver People.</w:t>
      </w:r>
      <w:proofErr w:type="gramEnd"/>
    </w:p>
    <w:p w:rsidR="000D26F7" w:rsidRPr="001D5395" w:rsidRDefault="000D26F7" w:rsidP="005D3AD5">
      <w:pPr>
        <w:spacing w:after="0" w:line="240" w:lineRule="auto"/>
        <w:rPr>
          <w:rFonts w:ascii="Arial Narrow" w:hAnsi="Arial Narrow"/>
          <w:sz w:val="24"/>
          <w:szCs w:val="24"/>
        </w:rPr>
      </w:pPr>
      <w:r w:rsidRPr="001D5395">
        <w:rPr>
          <w:rFonts w:ascii="Arial Narrow" w:hAnsi="Arial Narrow"/>
          <w:sz w:val="24"/>
          <w:szCs w:val="24"/>
        </w:rPr>
        <w:t xml:space="preserve">14-year-old Mateo and other Caribbean islanders face discrimination, segregation, and harsh working conditions when American recruiters lure them to the Panamanian rain forest in 1906 to build the great canal.  </w:t>
      </w:r>
    </w:p>
    <w:p w:rsidR="00CF5BCE" w:rsidRPr="001D5395" w:rsidRDefault="00CF5BCE" w:rsidP="005D3AD5">
      <w:pPr>
        <w:spacing w:after="0" w:line="240" w:lineRule="auto"/>
        <w:rPr>
          <w:rFonts w:ascii="Arial Narrow" w:hAnsi="Arial Narrow"/>
          <w:sz w:val="24"/>
          <w:szCs w:val="24"/>
        </w:rPr>
      </w:pPr>
    </w:p>
    <w:p w:rsidR="000D26F7" w:rsidRPr="001D5395" w:rsidRDefault="000D26F7" w:rsidP="005D3AD5">
      <w:pPr>
        <w:spacing w:after="0" w:line="240" w:lineRule="auto"/>
        <w:rPr>
          <w:rFonts w:ascii="Arial Narrow" w:hAnsi="Arial Narrow"/>
          <w:sz w:val="24"/>
          <w:szCs w:val="24"/>
        </w:rPr>
      </w:pPr>
      <w:r w:rsidRPr="001D5395">
        <w:rPr>
          <w:rFonts w:ascii="Arial Narrow" w:hAnsi="Arial Narrow"/>
          <w:sz w:val="24"/>
          <w:szCs w:val="24"/>
        </w:rPr>
        <w:t xml:space="preserve">Engle, Margarita.  </w:t>
      </w:r>
      <w:r w:rsidRPr="001D5395">
        <w:rPr>
          <w:rFonts w:ascii="Arial Narrow" w:hAnsi="Arial Narrow"/>
          <w:b/>
          <w:i/>
          <w:sz w:val="24"/>
          <w:szCs w:val="24"/>
        </w:rPr>
        <w:t>The Surrender Tree: Poems of Cuba’s Struggle for Freedom.</w:t>
      </w:r>
    </w:p>
    <w:p w:rsidR="000D26F7" w:rsidRPr="001D5395" w:rsidRDefault="000D26F7" w:rsidP="005D3AD5">
      <w:pPr>
        <w:spacing w:after="0" w:line="240" w:lineRule="auto"/>
        <w:rPr>
          <w:rFonts w:ascii="Arial Narrow" w:hAnsi="Arial Narrow"/>
          <w:sz w:val="24"/>
          <w:szCs w:val="24"/>
        </w:rPr>
      </w:pPr>
      <w:r w:rsidRPr="001D5395">
        <w:rPr>
          <w:rFonts w:ascii="Arial Narrow" w:hAnsi="Arial Narrow"/>
          <w:sz w:val="24"/>
          <w:szCs w:val="24"/>
        </w:rPr>
        <w:t>collection of poems in which Rosa, a healer, describes her experiences trying to help Cuban peasants who have been forced to leave their farms and villages in 1896 and given eight days to find their way to "</w:t>
      </w:r>
      <w:proofErr w:type="spellStart"/>
      <w:r w:rsidRPr="001D5395">
        <w:rPr>
          <w:rFonts w:ascii="Arial Narrow" w:hAnsi="Arial Narrow"/>
          <w:sz w:val="24"/>
          <w:szCs w:val="24"/>
        </w:rPr>
        <w:t>reconcentration</w:t>
      </w:r>
      <w:proofErr w:type="spellEnd"/>
      <w:r w:rsidRPr="001D5395">
        <w:rPr>
          <w:rFonts w:ascii="Arial Narrow" w:hAnsi="Arial Narrow"/>
          <w:sz w:val="24"/>
          <w:szCs w:val="24"/>
        </w:rPr>
        <w:t xml:space="preserve"> camps" or be killed.</w:t>
      </w:r>
      <w:r w:rsidR="007D4D8D" w:rsidRPr="001D5395">
        <w:rPr>
          <w:rFonts w:ascii="Arial Narrow" w:hAnsi="Arial Narrow"/>
          <w:sz w:val="24"/>
          <w:szCs w:val="24"/>
        </w:rPr>
        <w:t xml:space="preserve"> (</w:t>
      </w:r>
      <w:proofErr w:type="gramStart"/>
      <w:r w:rsidR="007D4D8D" w:rsidRPr="001D5395">
        <w:rPr>
          <w:rFonts w:ascii="Arial Narrow" w:hAnsi="Arial Narrow"/>
          <w:sz w:val="24"/>
          <w:szCs w:val="24"/>
        </w:rPr>
        <w:t>poetry</w:t>
      </w:r>
      <w:proofErr w:type="gramEnd"/>
      <w:r w:rsidR="007D4D8D" w:rsidRPr="001D5395">
        <w:rPr>
          <w:rFonts w:ascii="Arial Narrow" w:hAnsi="Arial Narrow"/>
          <w:sz w:val="24"/>
          <w:szCs w:val="24"/>
        </w:rPr>
        <w:t>)</w:t>
      </w:r>
    </w:p>
    <w:p w:rsidR="000D26F7" w:rsidRPr="001D5395" w:rsidRDefault="000D26F7" w:rsidP="005D3AD5">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 xml:space="preserve">Gallo, Donald, </w:t>
      </w:r>
      <w:proofErr w:type="gramStart"/>
      <w:r w:rsidRPr="001D5395">
        <w:rPr>
          <w:rFonts w:ascii="Arial Narrow" w:hAnsi="Arial Narrow"/>
          <w:sz w:val="24"/>
          <w:szCs w:val="24"/>
        </w:rPr>
        <w:t>ed</w:t>
      </w:r>
      <w:proofErr w:type="gramEnd"/>
      <w:r w:rsidRPr="001D5395">
        <w:rPr>
          <w:rFonts w:ascii="Arial Narrow" w:hAnsi="Arial Narrow"/>
          <w:sz w:val="24"/>
          <w:szCs w:val="24"/>
        </w:rPr>
        <w:t xml:space="preserve">.  </w:t>
      </w:r>
      <w:r w:rsidRPr="001D5395">
        <w:rPr>
          <w:rFonts w:ascii="Arial Narrow" w:hAnsi="Arial Narrow"/>
          <w:b/>
          <w:i/>
          <w:sz w:val="24"/>
          <w:szCs w:val="24"/>
        </w:rPr>
        <w:t xml:space="preserve">First Crossing:  Stories </w:t>
      </w:r>
      <w:proofErr w:type="gramStart"/>
      <w:r w:rsidRPr="001D5395">
        <w:rPr>
          <w:rFonts w:ascii="Arial Narrow" w:hAnsi="Arial Narrow"/>
          <w:b/>
          <w:i/>
          <w:sz w:val="24"/>
          <w:szCs w:val="24"/>
        </w:rPr>
        <w:t>About</w:t>
      </w:r>
      <w:proofErr w:type="gramEnd"/>
      <w:r w:rsidRPr="001D5395">
        <w:rPr>
          <w:rFonts w:ascii="Arial Narrow" w:hAnsi="Arial Narrow"/>
          <w:b/>
          <w:i/>
          <w:sz w:val="24"/>
          <w:szCs w:val="24"/>
        </w:rPr>
        <w:t xml:space="preserve"> Teen Immigrants.</w:t>
      </w:r>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Stories of recent Mexican, Venezuelan, Kazakh, Chinese, Romanian, Palestinian, Swedish, Korean, Haitian, and Cambodian immigrants reveal what it is like to face prejudice, language barriers, and homesickness along with common teenage feelings and needs.</w:t>
      </w:r>
    </w:p>
    <w:p w:rsidR="000E60ED" w:rsidRPr="001D5395" w:rsidRDefault="000E60ED" w:rsidP="005D3AD5">
      <w:pPr>
        <w:spacing w:after="0" w:line="240" w:lineRule="auto"/>
        <w:rPr>
          <w:rFonts w:ascii="Arial Narrow" w:hAnsi="Arial Narrow"/>
          <w:sz w:val="24"/>
          <w:szCs w:val="24"/>
        </w:rPr>
      </w:pPr>
    </w:p>
    <w:p w:rsidR="005D3AD5" w:rsidRPr="001D5395" w:rsidRDefault="005D3AD5" w:rsidP="005D3AD5">
      <w:pPr>
        <w:spacing w:after="0" w:line="240" w:lineRule="auto"/>
        <w:rPr>
          <w:rFonts w:ascii="Arial Narrow" w:hAnsi="Arial Narrow"/>
          <w:b/>
          <w:i/>
          <w:sz w:val="24"/>
          <w:szCs w:val="24"/>
        </w:rPr>
      </w:pPr>
      <w:r w:rsidRPr="001D5395">
        <w:rPr>
          <w:rFonts w:ascii="Arial Narrow" w:hAnsi="Arial Narrow"/>
          <w:sz w:val="24"/>
          <w:szCs w:val="24"/>
        </w:rPr>
        <w:t xml:space="preserve">Garcia Marquez, Gabriel.  </w:t>
      </w:r>
      <w:r w:rsidRPr="001D5395">
        <w:rPr>
          <w:rFonts w:ascii="Arial Narrow" w:hAnsi="Arial Narrow"/>
          <w:b/>
          <w:i/>
          <w:sz w:val="24"/>
          <w:szCs w:val="24"/>
        </w:rPr>
        <w:t>One Hundred Years of Solitude.</w:t>
      </w:r>
    </w:p>
    <w:p w:rsidR="005D3AD5" w:rsidRPr="001D5395" w:rsidRDefault="005D3AD5" w:rsidP="005D3AD5">
      <w:pPr>
        <w:spacing w:after="0" w:line="240" w:lineRule="auto"/>
        <w:rPr>
          <w:rFonts w:ascii="Arial Narrow" w:hAnsi="Arial Narrow"/>
          <w:sz w:val="24"/>
          <w:szCs w:val="24"/>
        </w:rPr>
      </w:pPr>
      <w:r w:rsidRPr="001D5395">
        <w:rPr>
          <w:rFonts w:ascii="Arial Narrow" w:hAnsi="Arial Narrow"/>
          <w:sz w:val="24"/>
          <w:szCs w:val="24"/>
        </w:rPr>
        <w:t xml:space="preserve">The rise and fall, birth and death of the mythical town of </w:t>
      </w:r>
      <w:proofErr w:type="spellStart"/>
      <w:r w:rsidRPr="001D5395">
        <w:rPr>
          <w:rFonts w:ascii="Arial Narrow" w:hAnsi="Arial Narrow"/>
          <w:sz w:val="24"/>
          <w:szCs w:val="24"/>
        </w:rPr>
        <w:t>Macondo</w:t>
      </w:r>
      <w:proofErr w:type="spellEnd"/>
      <w:r w:rsidRPr="001D5395">
        <w:rPr>
          <w:rFonts w:ascii="Arial Narrow" w:hAnsi="Arial Narrow"/>
          <w:sz w:val="24"/>
          <w:szCs w:val="24"/>
        </w:rPr>
        <w:t xml:space="preserve"> as told through the history of the </w:t>
      </w:r>
      <w:proofErr w:type="spellStart"/>
      <w:r w:rsidRPr="001D5395">
        <w:rPr>
          <w:rFonts w:ascii="Arial Narrow" w:hAnsi="Arial Narrow"/>
          <w:sz w:val="24"/>
          <w:szCs w:val="24"/>
        </w:rPr>
        <w:t>Buendía</w:t>
      </w:r>
      <w:proofErr w:type="spellEnd"/>
      <w:r w:rsidRPr="001D5395">
        <w:rPr>
          <w:rFonts w:ascii="Arial Narrow" w:hAnsi="Arial Narrow"/>
          <w:sz w:val="24"/>
          <w:szCs w:val="24"/>
        </w:rPr>
        <w:t xml:space="preserve"> family.</w:t>
      </w:r>
    </w:p>
    <w:p w:rsidR="000E60ED" w:rsidRPr="001D5395" w:rsidRDefault="000E60ED" w:rsidP="00BB3EC8">
      <w:pPr>
        <w:spacing w:after="0" w:line="240" w:lineRule="auto"/>
        <w:rPr>
          <w:rFonts w:ascii="Arial Narrow" w:hAnsi="Arial Narrow"/>
          <w:sz w:val="24"/>
          <w:szCs w:val="24"/>
        </w:rPr>
      </w:pPr>
    </w:p>
    <w:p w:rsidR="00573641" w:rsidRPr="001D5395" w:rsidRDefault="00BB3EC8" w:rsidP="00BB3EC8">
      <w:pPr>
        <w:spacing w:after="0" w:line="240" w:lineRule="auto"/>
        <w:rPr>
          <w:rFonts w:ascii="Arial Narrow" w:hAnsi="Arial Narrow"/>
          <w:sz w:val="24"/>
          <w:szCs w:val="24"/>
        </w:rPr>
      </w:pPr>
      <w:r w:rsidRPr="001D5395">
        <w:rPr>
          <w:rFonts w:ascii="Arial Narrow" w:hAnsi="Arial Narrow"/>
          <w:sz w:val="24"/>
          <w:szCs w:val="24"/>
        </w:rPr>
        <w:t xml:space="preserve">Jimenez, Francisco.  </w:t>
      </w:r>
      <w:proofErr w:type="gramStart"/>
      <w:r w:rsidRPr="001D5395">
        <w:rPr>
          <w:rFonts w:ascii="Arial Narrow" w:hAnsi="Arial Narrow"/>
          <w:b/>
          <w:i/>
          <w:sz w:val="24"/>
          <w:szCs w:val="24"/>
        </w:rPr>
        <w:t>Breaking Through.</w:t>
      </w:r>
      <w:proofErr w:type="gramEnd"/>
      <w:r w:rsidRPr="001D5395">
        <w:rPr>
          <w:rFonts w:ascii="Arial Narrow" w:hAnsi="Arial Narrow"/>
          <w:sz w:val="24"/>
          <w:szCs w:val="24"/>
        </w:rPr>
        <w:t xml:space="preserve"> </w:t>
      </w:r>
    </w:p>
    <w:p w:rsidR="00BB3EC8" w:rsidRPr="001D5395" w:rsidRDefault="00BB3EC8" w:rsidP="00BB3EC8">
      <w:pPr>
        <w:spacing w:after="0" w:line="240" w:lineRule="auto"/>
        <w:rPr>
          <w:rFonts w:ascii="Arial Narrow" w:hAnsi="Arial Narrow"/>
          <w:sz w:val="24"/>
          <w:szCs w:val="24"/>
        </w:rPr>
      </w:pPr>
      <w:r w:rsidRPr="001D5395">
        <w:rPr>
          <w:rFonts w:ascii="Arial Narrow" w:hAnsi="Arial Narrow"/>
          <w:sz w:val="24"/>
          <w:szCs w:val="24"/>
        </w:rPr>
        <w:t>Having come from Mexico to California ten years ago, fourteen-year-old Francisco is still working in the fields but fighting to improve his life and complete his education.</w:t>
      </w:r>
    </w:p>
    <w:p w:rsidR="00BB3EC8" w:rsidRPr="001D5395" w:rsidRDefault="00BB3EC8" w:rsidP="00BB3EC8">
      <w:pPr>
        <w:spacing w:after="0" w:line="240" w:lineRule="auto"/>
        <w:rPr>
          <w:rFonts w:ascii="Arial Narrow" w:hAnsi="Arial Narrow"/>
          <w:sz w:val="24"/>
          <w:szCs w:val="24"/>
        </w:rPr>
      </w:pPr>
    </w:p>
    <w:p w:rsidR="00BB3EC8" w:rsidRPr="001D5395" w:rsidRDefault="00BB3EC8" w:rsidP="00BB3EC8">
      <w:pPr>
        <w:spacing w:after="0" w:line="240" w:lineRule="auto"/>
        <w:rPr>
          <w:rFonts w:ascii="Arial Narrow" w:hAnsi="Arial Narrow"/>
          <w:sz w:val="24"/>
          <w:szCs w:val="24"/>
        </w:rPr>
      </w:pPr>
      <w:r w:rsidRPr="001D5395">
        <w:rPr>
          <w:rFonts w:ascii="Arial Narrow" w:hAnsi="Arial Narrow"/>
          <w:sz w:val="24"/>
          <w:szCs w:val="24"/>
        </w:rPr>
        <w:t xml:space="preserve">Jimenez, Francisco.  </w:t>
      </w:r>
      <w:r w:rsidRPr="001D5395">
        <w:rPr>
          <w:rFonts w:ascii="Arial Narrow" w:hAnsi="Arial Narrow"/>
          <w:b/>
          <w:i/>
          <w:sz w:val="24"/>
          <w:szCs w:val="24"/>
        </w:rPr>
        <w:t>The Circuit: Stories from the Life of a Migrant Child.</w:t>
      </w:r>
    </w:p>
    <w:p w:rsidR="00BB3EC8" w:rsidRPr="001D5395" w:rsidRDefault="00BB3EC8" w:rsidP="00BB3EC8">
      <w:pPr>
        <w:spacing w:after="0" w:line="240" w:lineRule="auto"/>
        <w:rPr>
          <w:rFonts w:ascii="Arial Narrow" w:hAnsi="Arial Narrow"/>
          <w:sz w:val="24"/>
          <w:szCs w:val="24"/>
        </w:rPr>
      </w:pPr>
      <w:r w:rsidRPr="001D5395">
        <w:rPr>
          <w:rFonts w:ascii="Arial Narrow" w:hAnsi="Arial Narrow"/>
          <w:sz w:val="24"/>
          <w:szCs w:val="24"/>
        </w:rPr>
        <w:t>Explores a migrant family's experiences moving through labor camps, facing poverty and impermanence, and discusses how they endure through faith, hope, and back-breaking work.</w:t>
      </w:r>
    </w:p>
    <w:p w:rsidR="00BB3EC8" w:rsidRPr="001D5395" w:rsidRDefault="00BB3EC8" w:rsidP="00BB3EC8">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 xml:space="preserve">Jimenez, Francisco.  </w:t>
      </w:r>
      <w:proofErr w:type="gramStart"/>
      <w:r w:rsidRPr="001D5395">
        <w:rPr>
          <w:rFonts w:ascii="Arial Narrow" w:hAnsi="Arial Narrow"/>
          <w:b/>
          <w:i/>
          <w:sz w:val="24"/>
          <w:szCs w:val="24"/>
        </w:rPr>
        <w:t>Reaching Out.</w:t>
      </w:r>
      <w:proofErr w:type="gramEnd"/>
    </w:p>
    <w:p w:rsidR="000E60ED" w:rsidRPr="001D5395" w:rsidRDefault="000E60ED" w:rsidP="00BB3EC8">
      <w:pPr>
        <w:spacing w:after="0" w:line="240" w:lineRule="auto"/>
        <w:rPr>
          <w:rFonts w:ascii="Arial Narrow" w:hAnsi="Arial Narrow"/>
          <w:sz w:val="24"/>
          <w:szCs w:val="24"/>
        </w:rPr>
      </w:pPr>
      <w:r w:rsidRPr="001D5395">
        <w:rPr>
          <w:rFonts w:ascii="Arial Narrow" w:hAnsi="Arial Narrow"/>
          <w:sz w:val="24"/>
          <w:szCs w:val="24"/>
        </w:rPr>
        <w:t>The author describes his experiences as a young immigrant pursuing his education during the 1950s and 1960s.</w:t>
      </w:r>
    </w:p>
    <w:p w:rsidR="000E60ED" w:rsidRPr="001D5395" w:rsidRDefault="000E60ED" w:rsidP="00BB3EC8">
      <w:pPr>
        <w:spacing w:after="0" w:line="240" w:lineRule="auto"/>
        <w:rPr>
          <w:rFonts w:ascii="Arial Narrow" w:hAnsi="Arial Narrow"/>
          <w:sz w:val="24"/>
          <w:szCs w:val="24"/>
        </w:rPr>
      </w:pPr>
    </w:p>
    <w:p w:rsidR="00A0515A" w:rsidRPr="001D5395" w:rsidRDefault="00A0515A" w:rsidP="000E60ED">
      <w:pPr>
        <w:spacing w:after="0" w:line="240" w:lineRule="auto"/>
        <w:rPr>
          <w:rFonts w:ascii="Arial Narrow" w:hAnsi="Arial Narrow"/>
          <w:b/>
          <w:i/>
          <w:sz w:val="24"/>
          <w:szCs w:val="24"/>
        </w:rPr>
      </w:pPr>
      <w:proofErr w:type="spellStart"/>
      <w:r w:rsidRPr="001D5395">
        <w:rPr>
          <w:rFonts w:ascii="Arial Narrow" w:hAnsi="Arial Narrow"/>
          <w:sz w:val="24"/>
          <w:szCs w:val="24"/>
        </w:rPr>
        <w:t>MaCall</w:t>
      </w:r>
      <w:proofErr w:type="spellEnd"/>
      <w:r w:rsidRPr="001D5395">
        <w:rPr>
          <w:rFonts w:ascii="Arial Narrow" w:hAnsi="Arial Narrow"/>
          <w:sz w:val="24"/>
          <w:szCs w:val="24"/>
        </w:rPr>
        <w:t xml:space="preserve">, Guadalupe Garcia.  </w:t>
      </w:r>
      <w:proofErr w:type="gramStart"/>
      <w:r w:rsidRPr="001D5395">
        <w:rPr>
          <w:rFonts w:ascii="Arial Narrow" w:hAnsi="Arial Narrow"/>
          <w:b/>
          <w:i/>
          <w:sz w:val="24"/>
          <w:szCs w:val="24"/>
        </w:rPr>
        <w:t>Under the Mesquite.</w:t>
      </w:r>
      <w:proofErr w:type="gramEnd"/>
    </w:p>
    <w:p w:rsidR="00A0515A" w:rsidRPr="001D5395" w:rsidRDefault="00A0515A" w:rsidP="000E60ED">
      <w:pPr>
        <w:spacing w:after="0" w:line="240" w:lineRule="auto"/>
        <w:rPr>
          <w:rFonts w:ascii="Arial Narrow" w:hAnsi="Arial Narrow"/>
          <w:sz w:val="24"/>
          <w:szCs w:val="24"/>
        </w:rPr>
      </w:pPr>
      <w:r w:rsidRPr="001D5395">
        <w:rPr>
          <w:rFonts w:ascii="Arial Narrow" w:hAnsi="Arial Narrow"/>
          <w:sz w:val="24"/>
          <w:szCs w:val="24"/>
        </w:rPr>
        <w:t>Throughout her high school years, as her mother battles cancer, Lupita takes on more responsibility for her house and seven younger siblings, while finding refuge in acting and writing poetry.</w:t>
      </w:r>
    </w:p>
    <w:p w:rsidR="00A0515A" w:rsidRPr="001D5395" w:rsidRDefault="00A0515A" w:rsidP="000E60ED">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sz w:val="24"/>
          <w:szCs w:val="24"/>
        </w:rPr>
      </w:pPr>
      <w:proofErr w:type="spellStart"/>
      <w:r w:rsidRPr="001D5395">
        <w:rPr>
          <w:rFonts w:ascii="Arial Narrow" w:hAnsi="Arial Narrow"/>
          <w:sz w:val="24"/>
          <w:szCs w:val="24"/>
        </w:rPr>
        <w:t>Marcantonio</w:t>
      </w:r>
      <w:proofErr w:type="spellEnd"/>
      <w:r w:rsidRPr="001D5395">
        <w:rPr>
          <w:rFonts w:ascii="Arial Narrow" w:hAnsi="Arial Narrow"/>
          <w:sz w:val="24"/>
          <w:szCs w:val="24"/>
        </w:rPr>
        <w:t xml:space="preserve">, Patricia Santos.   </w:t>
      </w:r>
      <w:r w:rsidRPr="001D5395">
        <w:rPr>
          <w:rFonts w:ascii="Arial Narrow" w:hAnsi="Arial Narrow"/>
          <w:b/>
          <w:i/>
          <w:sz w:val="24"/>
          <w:szCs w:val="24"/>
        </w:rPr>
        <w:t xml:space="preserve">Red </w:t>
      </w:r>
      <w:proofErr w:type="spellStart"/>
      <w:r w:rsidRPr="001D5395">
        <w:rPr>
          <w:rFonts w:ascii="Arial Narrow" w:hAnsi="Arial Narrow"/>
          <w:b/>
          <w:i/>
          <w:sz w:val="24"/>
          <w:szCs w:val="24"/>
        </w:rPr>
        <w:t>Ridin</w:t>
      </w:r>
      <w:proofErr w:type="spellEnd"/>
      <w:r w:rsidRPr="001D5395">
        <w:rPr>
          <w:rFonts w:ascii="Arial Narrow" w:hAnsi="Arial Narrow"/>
          <w:b/>
          <w:i/>
          <w:sz w:val="24"/>
          <w:szCs w:val="24"/>
        </w:rPr>
        <w:t xml:space="preserve">’ in the Hood: and Other </w:t>
      </w:r>
      <w:proofErr w:type="spellStart"/>
      <w:r w:rsidRPr="001D5395">
        <w:rPr>
          <w:rFonts w:ascii="Arial Narrow" w:hAnsi="Arial Narrow"/>
          <w:b/>
          <w:i/>
          <w:sz w:val="24"/>
          <w:szCs w:val="24"/>
        </w:rPr>
        <w:t>Cuentos</w:t>
      </w:r>
      <w:proofErr w:type="spellEnd"/>
      <w:r w:rsidRPr="001D5395">
        <w:rPr>
          <w:rFonts w:ascii="Arial Narrow" w:hAnsi="Arial Narrow"/>
          <w:sz w:val="24"/>
          <w:szCs w:val="24"/>
        </w:rPr>
        <w:t xml:space="preserve">.  </w:t>
      </w:r>
    </w:p>
    <w:p w:rsidR="000E60ED" w:rsidRDefault="000E60ED" w:rsidP="00BB3EC8">
      <w:pPr>
        <w:spacing w:after="0" w:line="240" w:lineRule="auto"/>
        <w:rPr>
          <w:rFonts w:ascii="Arial Narrow" w:hAnsi="Arial Narrow"/>
          <w:sz w:val="24"/>
          <w:szCs w:val="24"/>
        </w:rPr>
      </w:pPr>
      <w:r w:rsidRPr="001D5395">
        <w:rPr>
          <w:rFonts w:ascii="Arial Narrow" w:hAnsi="Arial Narrow"/>
          <w:sz w:val="24"/>
          <w:szCs w:val="24"/>
        </w:rPr>
        <w:t>Presents a collection of classic fairy tales retold from a Hispanic perspective.</w:t>
      </w:r>
    </w:p>
    <w:p w:rsidR="001D5395" w:rsidRDefault="001D5395" w:rsidP="00BB3EC8">
      <w:pPr>
        <w:spacing w:after="0" w:line="240" w:lineRule="auto"/>
        <w:rPr>
          <w:rFonts w:ascii="Arial Narrow" w:hAnsi="Arial Narrow"/>
          <w:sz w:val="24"/>
          <w:szCs w:val="24"/>
        </w:rPr>
      </w:pPr>
    </w:p>
    <w:p w:rsidR="001D5395" w:rsidRPr="001D5395" w:rsidRDefault="001D5395" w:rsidP="00BB3EC8">
      <w:pPr>
        <w:spacing w:after="0" w:line="240" w:lineRule="auto"/>
        <w:rPr>
          <w:rFonts w:ascii="Arial Narrow" w:hAnsi="Arial Narrow"/>
          <w:sz w:val="24"/>
          <w:szCs w:val="24"/>
        </w:rPr>
      </w:pPr>
    </w:p>
    <w:p w:rsidR="00BB3EC8" w:rsidRPr="001D5395" w:rsidRDefault="00BB3EC8" w:rsidP="00BB3EC8">
      <w:pPr>
        <w:spacing w:after="0" w:line="240" w:lineRule="auto"/>
        <w:rPr>
          <w:rFonts w:ascii="Arial Narrow" w:hAnsi="Arial Narrow"/>
          <w:sz w:val="24"/>
          <w:szCs w:val="24"/>
        </w:rPr>
      </w:pPr>
    </w:p>
    <w:p w:rsidR="00A0515A" w:rsidRPr="001D5395" w:rsidRDefault="00A0515A" w:rsidP="000E60ED">
      <w:pPr>
        <w:spacing w:after="0" w:line="240" w:lineRule="auto"/>
        <w:rPr>
          <w:rFonts w:ascii="Arial Narrow" w:hAnsi="Arial Narrow"/>
          <w:b/>
          <w:i/>
          <w:sz w:val="24"/>
          <w:szCs w:val="24"/>
        </w:rPr>
      </w:pPr>
      <w:proofErr w:type="spellStart"/>
      <w:r w:rsidRPr="001D5395">
        <w:rPr>
          <w:rFonts w:ascii="Arial Narrow" w:hAnsi="Arial Narrow"/>
          <w:sz w:val="24"/>
          <w:szCs w:val="24"/>
        </w:rPr>
        <w:lastRenderedPageBreak/>
        <w:t>Manzano</w:t>
      </w:r>
      <w:proofErr w:type="spellEnd"/>
      <w:proofErr w:type="gramStart"/>
      <w:r w:rsidRPr="001D5395">
        <w:rPr>
          <w:rFonts w:ascii="Arial Narrow" w:hAnsi="Arial Narrow"/>
          <w:sz w:val="24"/>
          <w:szCs w:val="24"/>
        </w:rPr>
        <w:t>,  Sonia</w:t>
      </w:r>
      <w:proofErr w:type="gramEnd"/>
      <w:r w:rsidRPr="001D5395">
        <w:rPr>
          <w:rFonts w:ascii="Arial Narrow" w:hAnsi="Arial Narrow"/>
          <w:sz w:val="24"/>
          <w:szCs w:val="24"/>
        </w:rPr>
        <w:t xml:space="preserve">.  </w:t>
      </w:r>
      <w:proofErr w:type="gramStart"/>
      <w:r w:rsidRPr="001D5395">
        <w:rPr>
          <w:rFonts w:ascii="Arial Narrow" w:hAnsi="Arial Narrow"/>
          <w:b/>
          <w:i/>
          <w:sz w:val="24"/>
          <w:szCs w:val="24"/>
        </w:rPr>
        <w:t>The Revolution of Evelyn Serrano.</w:t>
      </w:r>
      <w:proofErr w:type="gramEnd"/>
    </w:p>
    <w:p w:rsidR="00A0515A" w:rsidRPr="001D5395" w:rsidRDefault="00A0515A" w:rsidP="000E60ED">
      <w:pPr>
        <w:spacing w:after="0" w:line="240" w:lineRule="auto"/>
        <w:rPr>
          <w:rFonts w:ascii="Arial Narrow" w:hAnsi="Arial Narrow"/>
          <w:b/>
          <w:i/>
          <w:sz w:val="24"/>
          <w:szCs w:val="24"/>
        </w:rPr>
      </w:pPr>
      <w:r w:rsidRPr="001D5395">
        <w:rPr>
          <w:rFonts w:ascii="Arial Narrow" w:hAnsi="Arial Narrow"/>
          <w:sz w:val="24"/>
          <w:szCs w:val="24"/>
        </w:rPr>
        <w:t xml:space="preserve">It is 1969 in Spanish Harlem, and fourteen-year-old </w:t>
      </w:r>
      <w:r w:rsidRPr="001D5395">
        <w:rPr>
          <w:rStyle w:val="highlight"/>
          <w:rFonts w:ascii="Arial Narrow" w:hAnsi="Arial Narrow"/>
          <w:sz w:val="24"/>
          <w:szCs w:val="24"/>
        </w:rPr>
        <w:t>Evelyn</w:t>
      </w:r>
      <w:r w:rsidRPr="001D5395">
        <w:rPr>
          <w:rFonts w:ascii="Arial Narrow" w:hAnsi="Arial Narrow"/>
          <w:sz w:val="24"/>
          <w:szCs w:val="24"/>
        </w:rPr>
        <w:t xml:space="preserve"> </w:t>
      </w:r>
      <w:r w:rsidRPr="001D5395">
        <w:rPr>
          <w:rStyle w:val="highlight"/>
          <w:rFonts w:ascii="Arial Narrow" w:hAnsi="Arial Narrow"/>
          <w:sz w:val="24"/>
          <w:szCs w:val="24"/>
        </w:rPr>
        <w:t>Serrano</w:t>
      </w:r>
      <w:r w:rsidRPr="001D5395">
        <w:rPr>
          <w:rFonts w:ascii="Arial Narrow" w:hAnsi="Arial Narrow"/>
          <w:sz w:val="24"/>
          <w:szCs w:val="24"/>
        </w:rPr>
        <w:t xml:space="preserve"> is trying hard to break free from her conservative Puerto Rican surroundings, but when her activist grandmother comes to stay and the neighborhood protests start, things get a lot more complicated--and dangerous.</w:t>
      </w:r>
    </w:p>
    <w:p w:rsidR="00A0515A" w:rsidRPr="001D5395" w:rsidRDefault="00A0515A" w:rsidP="000E60ED">
      <w:pPr>
        <w:spacing w:after="0" w:line="240" w:lineRule="auto"/>
        <w:rPr>
          <w:rFonts w:ascii="Arial Narrow" w:hAnsi="Arial Narrow"/>
          <w:sz w:val="24"/>
          <w:szCs w:val="24"/>
        </w:rPr>
      </w:pPr>
    </w:p>
    <w:p w:rsidR="00A0515A" w:rsidRPr="001D5395" w:rsidRDefault="000E60ED" w:rsidP="000E60ED">
      <w:pPr>
        <w:spacing w:after="0" w:line="240" w:lineRule="auto"/>
        <w:rPr>
          <w:rFonts w:ascii="Arial Narrow" w:hAnsi="Arial Narrow"/>
          <w:b/>
          <w:i/>
          <w:sz w:val="24"/>
          <w:szCs w:val="24"/>
        </w:rPr>
      </w:pPr>
      <w:proofErr w:type="spellStart"/>
      <w:r w:rsidRPr="001D5395">
        <w:rPr>
          <w:rFonts w:ascii="Arial Narrow" w:hAnsi="Arial Narrow"/>
          <w:sz w:val="24"/>
          <w:szCs w:val="24"/>
        </w:rPr>
        <w:t>Mazer</w:t>
      </w:r>
      <w:proofErr w:type="spellEnd"/>
      <w:r w:rsidRPr="001D5395">
        <w:rPr>
          <w:rFonts w:ascii="Arial Narrow" w:hAnsi="Arial Narrow"/>
          <w:sz w:val="24"/>
          <w:szCs w:val="24"/>
        </w:rPr>
        <w:t xml:space="preserve">, Ann.  </w:t>
      </w:r>
      <w:r w:rsidRPr="001D5395">
        <w:rPr>
          <w:rFonts w:ascii="Arial Narrow" w:hAnsi="Arial Narrow"/>
          <w:b/>
          <w:i/>
          <w:sz w:val="24"/>
          <w:szCs w:val="24"/>
        </w:rPr>
        <w:t>America Street: A Multicultural Anthology of Stories.</w:t>
      </w:r>
    </w:p>
    <w:p w:rsidR="000E60ED" w:rsidRPr="001D5395" w:rsidRDefault="000E60ED" w:rsidP="000E60ED">
      <w:pPr>
        <w:spacing w:after="0" w:line="240" w:lineRule="auto"/>
        <w:rPr>
          <w:rFonts w:ascii="Arial Narrow" w:hAnsi="Arial Narrow"/>
          <w:sz w:val="24"/>
          <w:szCs w:val="24"/>
        </w:rPr>
      </w:pPr>
      <w:proofErr w:type="gramStart"/>
      <w:r w:rsidRPr="001D5395">
        <w:rPr>
          <w:rFonts w:ascii="Arial Narrow" w:hAnsi="Arial Narrow"/>
          <w:sz w:val="24"/>
          <w:szCs w:val="24"/>
        </w:rPr>
        <w:t xml:space="preserve">14 stories by American authors from diverse racial and cultural backgrounds, including Duane Big Eagle, </w:t>
      </w:r>
      <w:proofErr w:type="spellStart"/>
      <w:r w:rsidRPr="001D5395">
        <w:rPr>
          <w:rFonts w:ascii="Arial Narrow" w:hAnsi="Arial Narrow"/>
          <w:sz w:val="24"/>
          <w:szCs w:val="24"/>
        </w:rPr>
        <w:t>Nicholasa</w:t>
      </w:r>
      <w:proofErr w:type="spellEnd"/>
      <w:r w:rsidRPr="001D5395">
        <w:rPr>
          <w:rFonts w:ascii="Arial Narrow" w:hAnsi="Arial Narrow"/>
          <w:sz w:val="24"/>
          <w:szCs w:val="24"/>
        </w:rPr>
        <w:t xml:space="preserve"> Mohr, </w:t>
      </w:r>
      <w:proofErr w:type="spellStart"/>
      <w:r w:rsidRPr="001D5395">
        <w:rPr>
          <w:rFonts w:ascii="Arial Narrow" w:hAnsi="Arial Narrow"/>
          <w:sz w:val="24"/>
          <w:szCs w:val="24"/>
        </w:rPr>
        <w:t>Lensey</w:t>
      </w:r>
      <w:proofErr w:type="spellEnd"/>
      <w:r w:rsidRPr="001D5395">
        <w:rPr>
          <w:rFonts w:ascii="Arial Narrow" w:hAnsi="Arial Narrow"/>
          <w:sz w:val="24"/>
          <w:szCs w:val="24"/>
        </w:rPr>
        <w:t xml:space="preserve"> </w:t>
      </w:r>
      <w:proofErr w:type="spellStart"/>
      <w:r w:rsidRPr="001D5395">
        <w:rPr>
          <w:rFonts w:ascii="Arial Narrow" w:hAnsi="Arial Narrow"/>
          <w:sz w:val="24"/>
          <w:szCs w:val="24"/>
        </w:rPr>
        <w:t>Namioka</w:t>
      </w:r>
      <w:proofErr w:type="spellEnd"/>
      <w:r w:rsidRPr="001D5395">
        <w:rPr>
          <w:rFonts w:ascii="Arial Narrow" w:hAnsi="Arial Narrow"/>
          <w:sz w:val="24"/>
          <w:szCs w:val="24"/>
        </w:rPr>
        <w:t>, and Robert Cormier.</w:t>
      </w:r>
      <w:proofErr w:type="gramEnd"/>
    </w:p>
    <w:p w:rsidR="000E60ED" w:rsidRPr="001D5395" w:rsidRDefault="000E60ED" w:rsidP="00BB3EC8">
      <w:pPr>
        <w:spacing w:after="0" w:line="240" w:lineRule="auto"/>
        <w:rPr>
          <w:rFonts w:ascii="Arial Narrow" w:hAnsi="Arial Narrow"/>
          <w:sz w:val="24"/>
          <w:szCs w:val="24"/>
        </w:rPr>
      </w:pPr>
    </w:p>
    <w:p w:rsidR="00BB3EC8" w:rsidRPr="001D5395" w:rsidRDefault="00BB3EC8" w:rsidP="00BB3EC8">
      <w:pPr>
        <w:spacing w:after="0" w:line="240" w:lineRule="auto"/>
        <w:rPr>
          <w:rFonts w:ascii="Arial Narrow" w:hAnsi="Arial Narrow"/>
          <w:sz w:val="24"/>
          <w:szCs w:val="24"/>
        </w:rPr>
      </w:pPr>
      <w:proofErr w:type="spellStart"/>
      <w:proofErr w:type="gramStart"/>
      <w:r w:rsidRPr="001D5395">
        <w:rPr>
          <w:rFonts w:ascii="Arial Narrow" w:hAnsi="Arial Narrow"/>
          <w:sz w:val="24"/>
          <w:szCs w:val="24"/>
        </w:rPr>
        <w:t>Osa</w:t>
      </w:r>
      <w:proofErr w:type="spellEnd"/>
      <w:proofErr w:type="gramEnd"/>
      <w:r w:rsidRPr="001D5395">
        <w:rPr>
          <w:rFonts w:ascii="Arial Narrow" w:hAnsi="Arial Narrow"/>
          <w:sz w:val="24"/>
          <w:szCs w:val="24"/>
        </w:rPr>
        <w:t xml:space="preserve">, Nancy.  </w:t>
      </w:r>
      <w:r w:rsidRPr="001D5395">
        <w:rPr>
          <w:rFonts w:ascii="Arial Narrow" w:hAnsi="Arial Narrow"/>
          <w:b/>
          <w:i/>
          <w:sz w:val="24"/>
          <w:szCs w:val="24"/>
        </w:rPr>
        <w:t>Cuba 15: A Novel.</w:t>
      </w:r>
    </w:p>
    <w:p w:rsidR="00BB3EC8" w:rsidRPr="001D5395" w:rsidRDefault="00BB3EC8" w:rsidP="00BB3EC8">
      <w:pPr>
        <w:spacing w:after="0" w:line="240" w:lineRule="auto"/>
        <w:rPr>
          <w:rFonts w:ascii="Arial Narrow" w:hAnsi="Arial Narrow"/>
          <w:sz w:val="24"/>
          <w:szCs w:val="24"/>
        </w:rPr>
      </w:pPr>
      <w:r w:rsidRPr="001D5395">
        <w:rPr>
          <w:rFonts w:ascii="Arial Narrow" w:hAnsi="Arial Narrow"/>
          <w:sz w:val="24"/>
          <w:szCs w:val="24"/>
        </w:rPr>
        <w:t xml:space="preserve">Violet Paz, a Chicago high school student, reluctantly prepares for her </w:t>
      </w:r>
    </w:p>
    <w:p w:rsidR="00BB3EC8" w:rsidRPr="001D5395" w:rsidRDefault="00BB3EC8" w:rsidP="00BB3EC8">
      <w:pPr>
        <w:spacing w:after="0" w:line="240" w:lineRule="auto"/>
        <w:rPr>
          <w:rFonts w:ascii="Arial Narrow" w:hAnsi="Arial Narrow"/>
          <w:sz w:val="24"/>
          <w:szCs w:val="24"/>
        </w:rPr>
      </w:pPr>
      <w:proofErr w:type="gramStart"/>
      <w:r w:rsidRPr="001D5395">
        <w:rPr>
          <w:rFonts w:ascii="Arial Narrow" w:hAnsi="Arial Narrow"/>
          <w:sz w:val="24"/>
          <w:szCs w:val="24"/>
        </w:rPr>
        <w:t>upcoming</w:t>
      </w:r>
      <w:proofErr w:type="gramEnd"/>
      <w:r w:rsidRPr="001D5395">
        <w:rPr>
          <w:rFonts w:ascii="Arial Narrow" w:hAnsi="Arial Narrow"/>
          <w:sz w:val="24"/>
          <w:szCs w:val="24"/>
        </w:rPr>
        <w:t xml:space="preserve"> "quince," a Spanish nickname for the celebration of an Hispanic girl's fifteenth birthday.</w:t>
      </w:r>
    </w:p>
    <w:p w:rsidR="00BB3EC8" w:rsidRPr="001D5395" w:rsidRDefault="00BB3EC8" w:rsidP="00BB3EC8">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b/>
          <w:i/>
          <w:sz w:val="24"/>
          <w:szCs w:val="24"/>
        </w:rPr>
      </w:pPr>
      <w:r w:rsidRPr="001D5395">
        <w:rPr>
          <w:rFonts w:ascii="Arial Narrow" w:hAnsi="Arial Narrow"/>
          <w:sz w:val="24"/>
          <w:szCs w:val="24"/>
        </w:rPr>
        <w:t xml:space="preserve">Ryan, Pam Munoz.  </w:t>
      </w:r>
      <w:proofErr w:type="gramStart"/>
      <w:r w:rsidRPr="001D5395">
        <w:rPr>
          <w:rFonts w:ascii="Arial Narrow" w:hAnsi="Arial Narrow"/>
          <w:b/>
          <w:i/>
          <w:sz w:val="24"/>
          <w:szCs w:val="24"/>
        </w:rPr>
        <w:t>Becoming Naomi Leon.</w:t>
      </w:r>
      <w:proofErr w:type="gramEnd"/>
    </w:p>
    <w:p w:rsidR="000E60ED" w:rsidRPr="001D5395" w:rsidRDefault="000E60ED" w:rsidP="000E60ED">
      <w:pPr>
        <w:spacing w:after="0" w:line="240" w:lineRule="auto"/>
        <w:rPr>
          <w:rFonts w:ascii="Arial Narrow" w:hAnsi="Arial Narrow"/>
          <w:b/>
          <w:i/>
          <w:sz w:val="24"/>
          <w:szCs w:val="24"/>
        </w:rPr>
      </w:pPr>
      <w:r w:rsidRPr="001D5395">
        <w:rPr>
          <w:rFonts w:ascii="Arial Narrow" w:hAnsi="Arial Narrow"/>
          <w:sz w:val="24"/>
          <w:szCs w:val="24"/>
        </w:rPr>
        <w:t>When Naomi's absent mother resurfaces to claim her, Naomi runs away to Mexico with her great-grandmother and younger brother in search of her father.</w:t>
      </w:r>
    </w:p>
    <w:p w:rsidR="009B6A45" w:rsidRPr="001D5395" w:rsidRDefault="009B6A45" w:rsidP="00BB3EC8">
      <w:pPr>
        <w:spacing w:after="0" w:line="240" w:lineRule="auto"/>
        <w:rPr>
          <w:rFonts w:ascii="Arial Narrow" w:hAnsi="Arial Narrow"/>
          <w:sz w:val="24"/>
          <w:szCs w:val="24"/>
        </w:rPr>
      </w:pPr>
    </w:p>
    <w:p w:rsidR="00A64C0E" w:rsidRPr="001D5395" w:rsidRDefault="009B6A45" w:rsidP="00BB3EC8">
      <w:pPr>
        <w:spacing w:after="0" w:line="240" w:lineRule="auto"/>
        <w:rPr>
          <w:rFonts w:ascii="Arial Narrow" w:hAnsi="Arial Narrow"/>
          <w:b/>
          <w:i/>
          <w:sz w:val="24"/>
          <w:szCs w:val="24"/>
        </w:rPr>
      </w:pPr>
      <w:r w:rsidRPr="001D5395">
        <w:rPr>
          <w:rFonts w:ascii="Arial Narrow" w:hAnsi="Arial Narrow"/>
          <w:sz w:val="24"/>
          <w:szCs w:val="24"/>
        </w:rPr>
        <w:t xml:space="preserve">Ryan, Pam Munoz.  </w:t>
      </w:r>
      <w:r w:rsidRPr="001D5395">
        <w:rPr>
          <w:rFonts w:ascii="Arial Narrow" w:hAnsi="Arial Narrow"/>
          <w:b/>
          <w:i/>
          <w:sz w:val="24"/>
          <w:szCs w:val="24"/>
        </w:rPr>
        <w:t>Esperanza Rising.</w:t>
      </w:r>
    </w:p>
    <w:p w:rsidR="009B6A45" w:rsidRPr="001D5395" w:rsidRDefault="009B6A45" w:rsidP="00BB3EC8">
      <w:pPr>
        <w:spacing w:after="0" w:line="240" w:lineRule="auto"/>
        <w:rPr>
          <w:rFonts w:ascii="Arial Narrow" w:hAnsi="Arial Narrow"/>
          <w:sz w:val="24"/>
          <w:szCs w:val="24"/>
        </w:rPr>
      </w:pPr>
      <w:r w:rsidRPr="001D5395">
        <w:rPr>
          <w:rFonts w:ascii="Arial Narrow" w:hAnsi="Arial Narrow"/>
          <w:sz w:val="24"/>
          <w:szCs w:val="24"/>
        </w:rPr>
        <w:t>Esperanza and her mother are forced to leave their life of wealth and privilege in Mexico to go work in the labor camps of Southern California, where they must adapt to the harsh circumstances facing Mexican farm workers on the eve of the Great Depression.</w:t>
      </w:r>
    </w:p>
    <w:p w:rsidR="00A0515A" w:rsidRPr="001D5395" w:rsidRDefault="00A0515A" w:rsidP="00BB3EC8">
      <w:pPr>
        <w:spacing w:after="0" w:line="240" w:lineRule="auto"/>
        <w:rPr>
          <w:rFonts w:ascii="Arial Narrow" w:hAnsi="Arial Narrow"/>
          <w:sz w:val="24"/>
          <w:szCs w:val="24"/>
        </w:rPr>
      </w:pPr>
    </w:p>
    <w:p w:rsidR="00A0515A" w:rsidRPr="001D5395" w:rsidRDefault="00A0515A" w:rsidP="00BB3EC8">
      <w:pPr>
        <w:spacing w:after="0" w:line="240" w:lineRule="auto"/>
        <w:rPr>
          <w:rFonts w:ascii="Arial Narrow" w:hAnsi="Arial Narrow"/>
          <w:b/>
          <w:i/>
          <w:sz w:val="24"/>
          <w:szCs w:val="24"/>
        </w:rPr>
      </w:pPr>
      <w:r w:rsidRPr="001D5395">
        <w:rPr>
          <w:rFonts w:ascii="Arial Narrow" w:hAnsi="Arial Narrow"/>
          <w:sz w:val="24"/>
          <w:szCs w:val="24"/>
        </w:rPr>
        <w:t xml:space="preserve">Ryan, Pam Munoz.  </w:t>
      </w:r>
      <w:proofErr w:type="gramStart"/>
      <w:r w:rsidRPr="001D5395">
        <w:rPr>
          <w:rFonts w:ascii="Arial Narrow" w:hAnsi="Arial Narrow"/>
          <w:b/>
          <w:i/>
          <w:sz w:val="24"/>
          <w:szCs w:val="24"/>
        </w:rPr>
        <w:t>The Dreamer.</w:t>
      </w:r>
      <w:proofErr w:type="gramEnd"/>
    </w:p>
    <w:p w:rsidR="00A0515A" w:rsidRPr="001D5395" w:rsidRDefault="006723A8" w:rsidP="00BB3EC8">
      <w:pPr>
        <w:spacing w:after="0" w:line="240" w:lineRule="auto"/>
        <w:rPr>
          <w:rFonts w:ascii="Arial Narrow" w:hAnsi="Arial Narrow"/>
          <w:sz w:val="24"/>
          <w:szCs w:val="24"/>
        </w:rPr>
      </w:pPr>
      <w:r w:rsidRPr="001D5395">
        <w:rPr>
          <w:rFonts w:ascii="Arial Narrow" w:hAnsi="Arial Narrow"/>
          <w:sz w:val="24"/>
          <w:szCs w:val="24"/>
        </w:rPr>
        <w:t>A fictionalized biography of the Nobel Prize-winning Chilean poet Pablo Neruda, who grew up a painfully shy child, ridiculed by his overbearing father, but who became one of the most widely-read poets in the world.</w:t>
      </w:r>
    </w:p>
    <w:p w:rsidR="000E60ED" w:rsidRPr="001D5395" w:rsidRDefault="000E60ED" w:rsidP="000E60ED">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 xml:space="preserve">Soto, Gary.  </w:t>
      </w:r>
      <w:proofErr w:type="gramStart"/>
      <w:r w:rsidRPr="001D5395">
        <w:rPr>
          <w:rFonts w:ascii="Arial Narrow" w:hAnsi="Arial Narrow"/>
          <w:b/>
          <w:i/>
          <w:sz w:val="24"/>
          <w:szCs w:val="24"/>
        </w:rPr>
        <w:t>Buried Onions.</w:t>
      </w:r>
      <w:proofErr w:type="gramEnd"/>
    </w:p>
    <w:p w:rsidR="000E60ED" w:rsidRPr="001D5395" w:rsidRDefault="000E60ED" w:rsidP="000E60ED">
      <w:pPr>
        <w:spacing w:after="0" w:line="240" w:lineRule="auto"/>
        <w:rPr>
          <w:rFonts w:ascii="Arial Narrow" w:hAnsi="Arial Narrow"/>
          <w:sz w:val="24"/>
          <w:szCs w:val="24"/>
        </w:rPr>
      </w:pPr>
      <w:r w:rsidRPr="001D5395">
        <w:rPr>
          <w:rFonts w:ascii="Arial Narrow" w:hAnsi="Arial Narrow"/>
          <w:sz w:val="24"/>
          <w:szCs w:val="24"/>
        </w:rPr>
        <w:t>When nineteen-year-old Eddie drops out of college, he struggles to find a place for himself as a Mexican American living in a violence-infested neighborhood of Fresno, California.</w:t>
      </w:r>
    </w:p>
    <w:p w:rsidR="009B6A45" w:rsidRPr="001D5395" w:rsidRDefault="009B6A45" w:rsidP="00BB3EC8">
      <w:pPr>
        <w:spacing w:after="0" w:line="240" w:lineRule="auto"/>
        <w:rPr>
          <w:rFonts w:ascii="Arial Narrow" w:hAnsi="Arial Narrow"/>
          <w:sz w:val="24"/>
          <w:szCs w:val="24"/>
        </w:rPr>
      </w:pPr>
    </w:p>
    <w:p w:rsidR="000E60ED" w:rsidRPr="001D5395" w:rsidRDefault="000E60ED" w:rsidP="000E60ED">
      <w:pPr>
        <w:spacing w:after="0" w:line="240" w:lineRule="auto"/>
        <w:rPr>
          <w:rFonts w:ascii="Arial Narrow" w:hAnsi="Arial Narrow"/>
          <w:b/>
          <w:i/>
          <w:sz w:val="24"/>
          <w:szCs w:val="24"/>
        </w:rPr>
      </w:pPr>
      <w:r w:rsidRPr="001D5395">
        <w:rPr>
          <w:rFonts w:ascii="Arial Narrow" w:hAnsi="Arial Narrow"/>
          <w:sz w:val="24"/>
          <w:szCs w:val="24"/>
        </w:rPr>
        <w:t xml:space="preserve">Soto, Gary.  </w:t>
      </w:r>
      <w:proofErr w:type="gramStart"/>
      <w:r w:rsidRPr="001D5395">
        <w:rPr>
          <w:rFonts w:ascii="Arial Narrow" w:hAnsi="Arial Narrow"/>
          <w:b/>
          <w:i/>
          <w:sz w:val="24"/>
          <w:szCs w:val="24"/>
        </w:rPr>
        <w:t>Baseball in April and Other Stories.</w:t>
      </w:r>
      <w:proofErr w:type="gramEnd"/>
    </w:p>
    <w:p w:rsidR="000E60ED" w:rsidRPr="001D5395" w:rsidRDefault="000E60ED" w:rsidP="000E60ED">
      <w:pPr>
        <w:spacing w:after="0" w:line="240" w:lineRule="auto"/>
        <w:rPr>
          <w:rFonts w:ascii="Arial Narrow" w:hAnsi="Arial Narrow"/>
          <w:sz w:val="24"/>
          <w:szCs w:val="24"/>
        </w:rPr>
      </w:pPr>
      <w:proofErr w:type="gramStart"/>
      <w:r w:rsidRPr="001D5395">
        <w:rPr>
          <w:rFonts w:ascii="Arial Narrow" w:hAnsi="Arial Narrow"/>
          <w:sz w:val="24"/>
          <w:szCs w:val="24"/>
        </w:rPr>
        <w:t>A collection of eleven short stories focusing on the everyday adventures of Hispanic young people growing up in Fresno, California.</w:t>
      </w:r>
      <w:proofErr w:type="gramEnd"/>
    </w:p>
    <w:p w:rsidR="008A2495" w:rsidRPr="001D5395" w:rsidRDefault="008A2495" w:rsidP="00BB3EC8">
      <w:pPr>
        <w:spacing w:after="0" w:line="240" w:lineRule="auto"/>
        <w:rPr>
          <w:rFonts w:ascii="Arial Narrow" w:hAnsi="Arial Narrow"/>
          <w:sz w:val="24"/>
          <w:szCs w:val="24"/>
        </w:rPr>
      </w:pPr>
    </w:p>
    <w:p w:rsidR="008A2495" w:rsidRPr="001D5395" w:rsidRDefault="008A2495" w:rsidP="00BB3EC8">
      <w:pPr>
        <w:spacing w:after="0" w:line="240" w:lineRule="auto"/>
        <w:rPr>
          <w:rFonts w:ascii="Arial Narrow" w:hAnsi="Arial Narrow"/>
          <w:sz w:val="24"/>
          <w:szCs w:val="24"/>
        </w:rPr>
      </w:pPr>
      <w:r w:rsidRPr="001D5395">
        <w:rPr>
          <w:rFonts w:ascii="Arial Narrow" w:hAnsi="Arial Narrow"/>
          <w:sz w:val="24"/>
          <w:szCs w:val="24"/>
        </w:rPr>
        <w:t xml:space="preserve">Soto, Gary.  </w:t>
      </w:r>
      <w:r w:rsidRPr="001D5395">
        <w:rPr>
          <w:rFonts w:ascii="Arial Narrow" w:hAnsi="Arial Narrow"/>
          <w:b/>
          <w:i/>
          <w:sz w:val="24"/>
          <w:szCs w:val="24"/>
        </w:rPr>
        <w:t>Help Wanted: Stories.</w:t>
      </w:r>
    </w:p>
    <w:p w:rsidR="008A2495" w:rsidRPr="001D5395" w:rsidRDefault="008A2495" w:rsidP="00BB3EC8">
      <w:pPr>
        <w:spacing w:after="0" w:line="240" w:lineRule="auto"/>
        <w:rPr>
          <w:rFonts w:ascii="Arial Narrow" w:hAnsi="Arial Narrow"/>
          <w:sz w:val="24"/>
          <w:szCs w:val="24"/>
        </w:rPr>
      </w:pPr>
      <w:proofErr w:type="gramStart"/>
      <w:r w:rsidRPr="001D5395">
        <w:rPr>
          <w:rFonts w:ascii="Arial Narrow" w:hAnsi="Arial Narrow"/>
          <w:sz w:val="24"/>
          <w:szCs w:val="24"/>
        </w:rPr>
        <w:t>Presents ten short stories for teens that portray the struggles and hopes of young Mexican Americans.</w:t>
      </w:r>
      <w:proofErr w:type="gramEnd"/>
    </w:p>
    <w:p w:rsidR="008A2495" w:rsidRPr="001D5395" w:rsidRDefault="008A2495" w:rsidP="00BB3EC8">
      <w:pPr>
        <w:spacing w:after="0" w:line="240" w:lineRule="auto"/>
        <w:rPr>
          <w:rFonts w:ascii="Arial Narrow" w:hAnsi="Arial Narrow"/>
          <w:sz w:val="24"/>
          <w:szCs w:val="24"/>
        </w:rPr>
      </w:pPr>
    </w:p>
    <w:p w:rsidR="008A2495" w:rsidRPr="001D5395" w:rsidRDefault="008A2495" w:rsidP="00BB3EC8">
      <w:pPr>
        <w:spacing w:after="0" w:line="240" w:lineRule="auto"/>
        <w:rPr>
          <w:rFonts w:ascii="Arial Narrow" w:hAnsi="Arial Narrow"/>
          <w:sz w:val="24"/>
          <w:szCs w:val="24"/>
        </w:rPr>
      </w:pPr>
      <w:r w:rsidRPr="001D5395">
        <w:rPr>
          <w:rFonts w:ascii="Arial Narrow" w:hAnsi="Arial Narrow"/>
          <w:sz w:val="24"/>
          <w:szCs w:val="24"/>
        </w:rPr>
        <w:t xml:space="preserve">Soto, Gary.  </w:t>
      </w:r>
      <w:r w:rsidRPr="001D5395">
        <w:rPr>
          <w:rFonts w:ascii="Arial Narrow" w:hAnsi="Arial Narrow"/>
          <w:b/>
          <w:i/>
          <w:sz w:val="24"/>
          <w:szCs w:val="24"/>
        </w:rPr>
        <w:t>Taking Sides.</w:t>
      </w:r>
      <w:r w:rsidRPr="001D5395">
        <w:rPr>
          <w:rFonts w:ascii="Arial Narrow" w:hAnsi="Arial Narrow"/>
          <w:sz w:val="24"/>
          <w:szCs w:val="24"/>
        </w:rPr>
        <w:t>14-year-old Lincoln Mendoza, an aspiring basketball player, must come to terms with his divided loyalties when he moves from the Hispanic inner city to a white suburban neighborhood.</w:t>
      </w:r>
    </w:p>
    <w:p w:rsidR="008A2495" w:rsidRPr="001D5395" w:rsidRDefault="008A2495" w:rsidP="00BB3EC8">
      <w:pPr>
        <w:spacing w:after="0" w:line="240" w:lineRule="auto"/>
        <w:rPr>
          <w:rFonts w:ascii="Arial Narrow" w:hAnsi="Arial Narrow"/>
          <w:sz w:val="24"/>
          <w:szCs w:val="24"/>
        </w:rPr>
      </w:pPr>
    </w:p>
    <w:p w:rsidR="005D3AD5" w:rsidRPr="001D5395" w:rsidRDefault="001D5395" w:rsidP="00BB3EC8">
      <w:pPr>
        <w:spacing w:after="0" w:line="240" w:lineRule="auto"/>
        <w:rPr>
          <w:rFonts w:ascii="Arial Narrow" w:hAnsi="Arial Narrow"/>
          <w:b/>
          <w:sz w:val="32"/>
          <w:szCs w:val="32"/>
          <w:u w:val="single"/>
        </w:rPr>
      </w:pPr>
      <w:r w:rsidRPr="001D5395">
        <w:rPr>
          <w:rFonts w:ascii="Arial Narrow" w:hAnsi="Arial Narrow"/>
          <w:b/>
          <w:sz w:val="32"/>
          <w:szCs w:val="32"/>
          <w:u w:val="single"/>
        </w:rPr>
        <w:t>Contemporary Issues:  (nonfiction)</w:t>
      </w:r>
    </w:p>
    <w:p w:rsidR="001D5395" w:rsidRPr="001D5395" w:rsidRDefault="001D5395" w:rsidP="00BB3EC8">
      <w:pPr>
        <w:spacing w:after="0" w:line="240" w:lineRule="auto"/>
        <w:rPr>
          <w:rFonts w:ascii="Arial Narrow" w:hAnsi="Arial Narrow"/>
          <w:b/>
          <w:sz w:val="32"/>
          <w:szCs w:val="32"/>
          <w:u w:val="single"/>
        </w:rPr>
      </w:pPr>
      <w:bookmarkStart w:id="0" w:name="_GoBack"/>
      <w:bookmarkEnd w:id="0"/>
    </w:p>
    <w:p w:rsidR="001D5395" w:rsidRPr="001D5395" w:rsidRDefault="001D5395" w:rsidP="001D5395">
      <w:pPr>
        <w:spacing w:after="0" w:line="240" w:lineRule="auto"/>
        <w:rPr>
          <w:rFonts w:ascii="Arial Narrow" w:eastAsia="Times New Roman" w:hAnsi="Arial Narrow" w:cs="Tahoma"/>
          <w:color w:val="000000"/>
          <w:sz w:val="24"/>
          <w:szCs w:val="24"/>
        </w:rPr>
      </w:pPr>
      <w:proofErr w:type="spellStart"/>
      <w:r w:rsidRPr="001D5395">
        <w:rPr>
          <w:rFonts w:ascii="Arial Narrow" w:eastAsia="Times New Roman" w:hAnsi="Arial Narrow" w:cs="Tahoma"/>
          <w:bCs/>
          <w:iCs/>
          <w:color w:val="000000"/>
          <w:sz w:val="24"/>
          <w:szCs w:val="24"/>
        </w:rPr>
        <w:t>Bausum</w:t>
      </w:r>
      <w:proofErr w:type="spellEnd"/>
      <w:r w:rsidRPr="001D5395">
        <w:rPr>
          <w:rFonts w:ascii="Arial Narrow" w:eastAsia="Times New Roman" w:hAnsi="Arial Narrow" w:cs="Tahoma"/>
          <w:bCs/>
          <w:iCs/>
          <w:color w:val="000000"/>
          <w:sz w:val="24"/>
          <w:szCs w:val="24"/>
        </w:rPr>
        <w:t>, Ann.</w:t>
      </w:r>
      <w:r w:rsidRPr="001D5395">
        <w:rPr>
          <w:rFonts w:ascii="Arial Narrow" w:eastAsia="Times New Roman" w:hAnsi="Arial Narrow" w:cs="Tahoma"/>
          <w:b/>
          <w:bCs/>
          <w:i/>
          <w:iCs/>
          <w:color w:val="000000"/>
          <w:sz w:val="24"/>
          <w:szCs w:val="24"/>
        </w:rPr>
        <w:t xml:space="preserve">  Denied, Detained, Deported</w:t>
      </w:r>
    </w:p>
    <w:p w:rsidR="001D5395" w:rsidRPr="001D5395" w:rsidRDefault="001D5395" w:rsidP="001D5395">
      <w:pPr>
        <w:spacing w:after="0" w:line="240" w:lineRule="auto"/>
        <w:rPr>
          <w:rFonts w:ascii="Arial Narrow" w:eastAsia="Times New Roman" w:hAnsi="Arial Narrow" w:cs="Tahoma"/>
          <w:color w:val="000000"/>
          <w:sz w:val="24"/>
          <w:szCs w:val="24"/>
        </w:rPr>
      </w:pPr>
      <w:r w:rsidRPr="001D5395">
        <w:rPr>
          <w:rFonts w:ascii="Arial Narrow" w:eastAsia="Times New Roman" w:hAnsi="Arial Narrow" w:cs="Tahoma"/>
          <w:color w:val="000000"/>
          <w:sz w:val="24"/>
          <w:szCs w:val="24"/>
        </w:rPr>
        <w:t>Contains a chapter about history of Mexican American migrant workers in the 20</w:t>
      </w:r>
      <w:r w:rsidRPr="001D5395">
        <w:rPr>
          <w:rFonts w:ascii="Arial Narrow" w:eastAsia="Times New Roman" w:hAnsi="Arial Narrow" w:cs="Tahoma"/>
          <w:color w:val="000000"/>
          <w:sz w:val="24"/>
          <w:szCs w:val="24"/>
          <w:vertAlign w:val="superscript"/>
        </w:rPr>
        <w:t>th</w:t>
      </w:r>
      <w:r w:rsidRPr="001D5395">
        <w:rPr>
          <w:rFonts w:ascii="Arial Narrow" w:eastAsia="Times New Roman" w:hAnsi="Arial Narrow" w:cs="Tahoma"/>
          <w:color w:val="000000"/>
          <w:sz w:val="24"/>
          <w:szCs w:val="24"/>
        </w:rPr>
        <w:t xml:space="preserve"> century</w:t>
      </w:r>
    </w:p>
    <w:p w:rsidR="001D5395" w:rsidRPr="001D5395" w:rsidRDefault="001D5395" w:rsidP="001D5395">
      <w:pPr>
        <w:spacing w:after="0" w:line="240" w:lineRule="auto"/>
        <w:rPr>
          <w:rFonts w:ascii="Arial Narrow" w:eastAsia="Times New Roman" w:hAnsi="Arial Narrow" w:cs="Tahoma"/>
          <w:color w:val="000000"/>
          <w:sz w:val="24"/>
          <w:szCs w:val="24"/>
        </w:rPr>
      </w:pPr>
    </w:p>
    <w:p w:rsidR="001D5395" w:rsidRPr="001D5395" w:rsidRDefault="001D5395" w:rsidP="001D5395">
      <w:pPr>
        <w:spacing w:after="0" w:line="240" w:lineRule="auto"/>
        <w:rPr>
          <w:rFonts w:ascii="Arial Narrow" w:eastAsia="Times New Roman" w:hAnsi="Arial Narrow" w:cs="Tahoma"/>
          <w:b/>
          <w:i/>
          <w:color w:val="000000"/>
          <w:sz w:val="24"/>
          <w:szCs w:val="24"/>
        </w:rPr>
      </w:pPr>
      <w:proofErr w:type="spellStart"/>
      <w:r w:rsidRPr="001D5395">
        <w:rPr>
          <w:rFonts w:ascii="Arial Narrow" w:eastAsia="Times New Roman" w:hAnsi="Arial Narrow" w:cs="Tahoma"/>
          <w:bCs/>
          <w:iCs/>
          <w:color w:val="000000"/>
          <w:sz w:val="24"/>
          <w:szCs w:val="24"/>
        </w:rPr>
        <w:t>Amparano</w:t>
      </w:r>
      <w:proofErr w:type="spellEnd"/>
      <w:r w:rsidRPr="001D5395">
        <w:rPr>
          <w:rFonts w:ascii="Arial Narrow" w:eastAsia="Times New Roman" w:hAnsi="Arial Narrow" w:cs="Tahoma"/>
          <w:bCs/>
          <w:iCs/>
          <w:color w:val="000000"/>
          <w:sz w:val="24"/>
          <w:szCs w:val="24"/>
        </w:rPr>
        <w:t>, Julie.</w:t>
      </w:r>
      <w:r w:rsidRPr="001D5395">
        <w:rPr>
          <w:rFonts w:ascii="Arial Narrow" w:eastAsia="Times New Roman" w:hAnsi="Arial Narrow" w:cs="Tahoma"/>
          <w:b/>
          <w:bCs/>
          <w:i/>
          <w:iCs/>
          <w:color w:val="000000"/>
          <w:sz w:val="24"/>
          <w:szCs w:val="24"/>
        </w:rPr>
        <w:t xml:space="preserve">  America’s Latinos</w:t>
      </w:r>
      <w:r w:rsidRPr="001D5395">
        <w:rPr>
          <w:rFonts w:ascii="Arial Narrow" w:eastAsia="Times New Roman" w:hAnsi="Arial Narrow" w:cs="Tahoma"/>
          <w:b/>
          <w:i/>
          <w:color w:val="000000"/>
          <w:sz w:val="24"/>
          <w:szCs w:val="24"/>
        </w:rPr>
        <w:t>: Their Rich History, Culture, and Traditions.</w:t>
      </w:r>
    </w:p>
    <w:p w:rsidR="001D5395" w:rsidRPr="001D5395" w:rsidRDefault="001D5395" w:rsidP="001D5395">
      <w:pPr>
        <w:spacing w:after="0" w:line="240" w:lineRule="auto"/>
        <w:rPr>
          <w:rFonts w:ascii="Arial Narrow" w:eastAsia="Times New Roman" w:hAnsi="Arial Narrow" w:cs="Tahoma"/>
          <w:color w:val="000000"/>
          <w:sz w:val="24"/>
          <w:szCs w:val="24"/>
        </w:rPr>
      </w:pPr>
      <w:proofErr w:type="gramStart"/>
      <w:r w:rsidRPr="001D5395">
        <w:rPr>
          <w:rFonts w:ascii="Arial Narrow" w:eastAsia="Times New Roman" w:hAnsi="Arial Narrow" w:cs="Tahoma"/>
          <w:color w:val="000000"/>
          <w:sz w:val="24"/>
          <w:szCs w:val="24"/>
        </w:rPr>
        <w:t>Introduces the history, culture, and customs of America's Latinos.</w:t>
      </w:r>
      <w:proofErr w:type="gramEnd"/>
    </w:p>
    <w:p w:rsidR="001D5395" w:rsidRPr="001D5395" w:rsidRDefault="001D5395" w:rsidP="001D5395">
      <w:pPr>
        <w:spacing w:after="0" w:line="240" w:lineRule="auto"/>
        <w:rPr>
          <w:rFonts w:ascii="Arial Narrow" w:eastAsia="Times New Roman" w:hAnsi="Arial Narrow" w:cs="Tahoma"/>
          <w:color w:val="000000"/>
          <w:sz w:val="24"/>
          <w:szCs w:val="24"/>
        </w:rPr>
      </w:pPr>
    </w:p>
    <w:p w:rsidR="001D5395" w:rsidRPr="001D5395" w:rsidRDefault="001D5395" w:rsidP="001D5395">
      <w:pPr>
        <w:spacing w:after="0" w:line="240" w:lineRule="auto"/>
        <w:rPr>
          <w:rFonts w:ascii="Arial Narrow" w:eastAsia="Times New Roman" w:hAnsi="Arial Narrow" w:cs="Tahoma"/>
          <w:b/>
          <w:bCs/>
          <w:i/>
          <w:iCs/>
          <w:color w:val="000000"/>
          <w:sz w:val="24"/>
          <w:szCs w:val="24"/>
        </w:rPr>
      </w:pPr>
      <w:proofErr w:type="spellStart"/>
      <w:r w:rsidRPr="001D5395">
        <w:rPr>
          <w:rFonts w:ascii="Arial Narrow" w:eastAsia="Times New Roman" w:hAnsi="Arial Narrow" w:cs="Tahoma"/>
          <w:bCs/>
          <w:iCs/>
          <w:color w:val="000000"/>
          <w:sz w:val="24"/>
          <w:szCs w:val="24"/>
        </w:rPr>
        <w:lastRenderedPageBreak/>
        <w:t>Tonatiuh</w:t>
      </w:r>
      <w:proofErr w:type="spellEnd"/>
      <w:r w:rsidRPr="001D5395">
        <w:rPr>
          <w:rFonts w:ascii="Arial Narrow" w:eastAsia="Times New Roman" w:hAnsi="Arial Narrow" w:cs="Tahoma"/>
          <w:bCs/>
          <w:iCs/>
          <w:color w:val="000000"/>
          <w:sz w:val="24"/>
          <w:szCs w:val="24"/>
        </w:rPr>
        <w:t>, Duncan.</w:t>
      </w:r>
      <w:r w:rsidRPr="001D5395">
        <w:rPr>
          <w:rFonts w:ascii="Arial Narrow" w:eastAsia="Times New Roman" w:hAnsi="Arial Narrow" w:cs="Tahoma"/>
          <w:b/>
          <w:bCs/>
          <w:i/>
          <w:iCs/>
          <w:color w:val="000000"/>
          <w:sz w:val="24"/>
          <w:szCs w:val="24"/>
        </w:rPr>
        <w:t xml:space="preserve">  Separate is Never Equal: Sylvia Mendez &amp; Her Family’s Fight for Desegregation:  </w:t>
      </w:r>
    </w:p>
    <w:p w:rsidR="001D5395" w:rsidRPr="001D5395" w:rsidRDefault="001D5395" w:rsidP="001D5395">
      <w:pPr>
        <w:spacing w:after="0" w:line="240" w:lineRule="auto"/>
        <w:rPr>
          <w:rFonts w:ascii="Arial Narrow" w:eastAsia="Times New Roman" w:hAnsi="Arial Narrow" w:cs="Tahoma"/>
          <w:color w:val="000000"/>
          <w:sz w:val="24"/>
          <w:szCs w:val="24"/>
        </w:rPr>
      </w:pPr>
      <w:r w:rsidRPr="001D5395">
        <w:rPr>
          <w:rFonts w:ascii="Arial Narrow" w:eastAsia="Times New Roman" w:hAnsi="Arial Narrow" w:cs="Tahoma"/>
          <w:color w:val="000000"/>
          <w:sz w:val="24"/>
          <w:szCs w:val="24"/>
        </w:rPr>
        <w:t xml:space="preserve">Sylvia Mendez, </w:t>
      </w:r>
      <w:proofErr w:type="gramStart"/>
      <w:r w:rsidRPr="001D5395">
        <w:rPr>
          <w:rFonts w:ascii="Arial Narrow" w:eastAsia="Times New Roman" w:hAnsi="Arial Narrow" w:cs="Tahoma"/>
          <w:color w:val="000000"/>
          <w:sz w:val="24"/>
          <w:szCs w:val="24"/>
        </w:rPr>
        <w:t>an</w:t>
      </w:r>
      <w:proofErr w:type="gramEnd"/>
      <w:r w:rsidRPr="001D5395">
        <w:rPr>
          <w:rFonts w:ascii="Arial Narrow" w:eastAsia="Times New Roman" w:hAnsi="Arial Narrow" w:cs="Tahoma"/>
          <w:color w:val="000000"/>
          <w:sz w:val="24"/>
          <w:szCs w:val="24"/>
        </w:rPr>
        <w:t xml:space="preserve"> young girl of Mexican/Puerto Rican heritage, played an instrumental role in Mendez v. Westminster, the landmark desegregation case of 1946 in California.  (</w:t>
      </w:r>
      <w:proofErr w:type="gramStart"/>
      <w:r w:rsidRPr="001D5395">
        <w:rPr>
          <w:rFonts w:ascii="Arial Narrow" w:eastAsia="Times New Roman" w:hAnsi="Arial Narrow" w:cs="Tahoma"/>
          <w:color w:val="000000"/>
          <w:sz w:val="24"/>
          <w:szCs w:val="24"/>
        </w:rPr>
        <w:t>picture</w:t>
      </w:r>
      <w:proofErr w:type="gramEnd"/>
      <w:r w:rsidRPr="001D5395">
        <w:rPr>
          <w:rFonts w:ascii="Arial Narrow" w:eastAsia="Times New Roman" w:hAnsi="Arial Narrow" w:cs="Tahoma"/>
          <w:color w:val="000000"/>
          <w:sz w:val="24"/>
          <w:szCs w:val="24"/>
        </w:rPr>
        <w:t xml:space="preserve"> book)</w:t>
      </w:r>
    </w:p>
    <w:p w:rsidR="001D5395" w:rsidRPr="001D5395" w:rsidRDefault="001D5395" w:rsidP="001D5395">
      <w:pPr>
        <w:spacing w:after="0" w:line="240" w:lineRule="auto"/>
        <w:rPr>
          <w:rFonts w:ascii="Arial Narrow" w:eastAsia="Times New Roman" w:hAnsi="Arial Narrow" w:cs="Tahoma"/>
          <w:color w:val="000000"/>
          <w:sz w:val="24"/>
          <w:szCs w:val="24"/>
        </w:rPr>
      </w:pPr>
    </w:p>
    <w:p w:rsidR="001D5395" w:rsidRPr="001D5395" w:rsidRDefault="001D5395" w:rsidP="001D5395">
      <w:pPr>
        <w:spacing w:after="0" w:line="240" w:lineRule="auto"/>
        <w:rPr>
          <w:rFonts w:ascii="Arial Narrow" w:eastAsia="Times New Roman" w:hAnsi="Arial Narrow" w:cs="Tahoma"/>
          <w:b/>
          <w:bCs/>
          <w:i/>
          <w:iCs/>
          <w:color w:val="000000"/>
          <w:sz w:val="24"/>
          <w:szCs w:val="24"/>
        </w:rPr>
      </w:pPr>
      <w:r w:rsidRPr="001D5395">
        <w:rPr>
          <w:rFonts w:ascii="Arial Narrow" w:eastAsia="Times New Roman" w:hAnsi="Arial Narrow" w:cs="Tahoma"/>
          <w:bCs/>
          <w:iCs/>
          <w:color w:val="000000"/>
          <w:sz w:val="24"/>
          <w:szCs w:val="24"/>
        </w:rPr>
        <w:t>Herrera, Juan Felipe.</w:t>
      </w:r>
      <w:r w:rsidRPr="001D5395">
        <w:rPr>
          <w:rFonts w:ascii="Arial Narrow" w:eastAsia="Times New Roman" w:hAnsi="Arial Narrow" w:cs="Tahoma"/>
          <w:b/>
          <w:bCs/>
          <w:i/>
          <w:iCs/>
          <w:color w:val="000000"/>
          <w:sz w:val="24"/>
          <w:szCs w:val="24"/>
        </w:rPr>
        <w:t xml:space="preserve">  Portraits of Hispanic American Heroes</w:t>
      </w:r>
    </w:p>
    <w:p w:rsidR="001D5395" w:rsidRPr="001D5395" w:rsidRDefault="001D5395" w:rsidP="001D5395">
      <w:pPr>
        <w:spacing w:after="0" w:line="240" w:lineRule="auto"/>
        <w:rPr>
          <w:rFonts w:ascii="Arial Narrow" w:eastAsia="Times New Roman" w:hAnsi="Arial Narrow" w:cs="Tahoma"/>
          <w:color w:val="000000"/>
          <w:sz w:val="24"/>
          <w:szCs w:val="24"/>
        </w:rPr>
      </w:pPr>
      <w:proofErr w:type="gramStart"/>
      <w:r w:rsidRPr="001D5395">
        <w:rPr>
          <w:rFonts w:ascii="Arial Narrow" w:eastAsia="Times New Roman" w:hAnsi="Arial Narrow" w:cs="Tahoma"/>
          <w:color w:val="000000"/>
          <w:sz w:val="24"/>
          <w:szCs w:val="24"/>
        </w:rPr>
        <w:t>Showcases twenty Hispanic and Latino American men and women who have made outstanding contributions to the arts, politics, science, humanitarianism, and athletics.</w:t>
      </w:r>
      <w:proofErr w:type="gramEnd"/>
    </w:p>
    <w:p w:rsidR="001D5395" w:rsidRPr="001D5395" w:rsidRDefault="001D5395" w:rsidP="00BB3EC8">
      <w:pPr>
        <w:spacing w:after="0" w:line="240" w:lineRule="auto"/>
        <w:rPr>
          <w:rFonts w:ascii="Arial Narrow" w:hAnsi="Arial Narrow"/>
          <w:sz w:val="24"/>
          <w:szCs w:val="24"/>
        </w:rPr>
      </w:pPr>
    </w:p>
    <w:p w:rsidR="005D3AD5" w:rsidRPr="001D5395" w:rsidRDefault="005D3AD5" w:rsidP="00BB3EC8">
      <w:pPr>
        <w:spacing w:after="0" w:line="240" w:lineRule="auto"/>
        <w:rPr>
          <w:rFonts w:ascii="Arial Narrow" w:hAnsi="Arial Narrow"/>
          <w:sz w:val="24"/>
          <w:szCs w:val="24"/>
        </w:rPr>
      </w:pPr>
    </w:p>
    <w:p w:rsidR="005D3AD5" w:rsidRPr="001D5395" w:rsidRDefault="005D3AD5" w:rsidP="00BB3EC8">
      <w:pPr>
        <w:spacing w:after="0" w:line="240" w:lineRule="auto"/>
        <w:rPr>
          <w:rFonts w:ascii="Arial Narrow" w:hAnsi="Arial Narrow"/>
          <w:sz w:val="24"/>
          <w:szCs w:val="24"/>
        </w:rPr>
      </w:pPr>
    </w:p>
    <w:p w:rsidR="005D3AD5" w:rsidRPr="001D5395" w:rsidRDefault="005D3AD5" w:rsidP="00BB3EC8">
      <w:pPr>
        <w:spacing w:after="0" w:line="240" w:lineRule="auto"/>
        <w:rPr>
          <w:rFonts w:ascii="Arial Narrow" w:hAnsi="Arial Narrow"/>
          <w:sz w:val="24"/>
          <w:szCs w:val="24"/>
        </w:rPr>
      </w:pPr>
    </w:p>
    <w:p w:rsidR="005D3AD5" w:rsidRPr="001D5395" w:rsidRDefault="005D3AD5" w:rsidP="00BB3EC8">
      <w:pPr>
        <w:spacing w:after="0" w:line="240" w:lineRule="auto"/>
        <w:rPr>
          <w:rFonts w:ascii="Arial Narrow" w:hAnsi="Arial Narrow"/>
          <w:b/>
          <w:i/>
          <w:sz w:val="24"/>
          <w:szCs w:val="24"/>
        </w:rPr>
      </w:pPr>
    </w:p>
    <w:p w:rsidR="008A2495" w:rsidRPr="001D5395" w:rsidRDefault="008A2495" w:rsidP="00BB3EC8">
      <w:pPr>
        <w:spacing w:after="0" w:line="240" w:lineRule="auto"/>
        <w:rPr>
          <w:rFonts w:ascii="Arial Narrow" w:hAnsi="Arial Narrow"/>
          <w:b/>
          <w:i/>
          <w:sz w:val="24"/>
          <w:szCs w:val="24"/>
        </w:rPr>
      </w:pPr>
    </w:p>
    <w:p w:rsidR="008A2495" w:rsidRPr="001D5395" w:rsidRDefault="008A2495" w:rsidP="00BB3EC8">
      <w:pPr>
        <w:spacing w:after="0" w:line="240" w:lineRule="auto"/>
        <w:rPr>
          <w:rFonts w:ascii="Arial Narrow" w:hAnsi="Arial Narrow"/>
          <w:b/>
          <w:i/>
          <w:sz w:val="24"/>
          <w:szCs w:val="24"/>
        </w:rPr>
      </w:pPr>
    </w:p>
    <w:p w:rsidR="00BB3EC8" w:rsidRPr="001D5395" w:rsidRDefault="00BB3EC8" w:rsidP="00BB3EC8">
      <w:pPr>
        <w:spacing w:after="0" w:line="240" w:lineRule="auto"/>
        <w:rPr>
          <w:rFonts w:ascii="Arial Narrow" w:hAnsi="Arial Narrow"/>
          <w:sz w:val="24"/>
          <w:szCs w:val="24"/>
        </w:rPr>
      </w:pPr>
    </w:p>
    <w:sectPr w:rsidR="00BB3EC8" w:rsidRPr="001D5395" w:rsidSect="007D4D8D">
      <w:pgSz w:w="12240" w:h="15840"/>
      <w:pgMar w:top="1152" w:right="1152"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EC8"/>
    <w:rsid w:val="000D26F7"/>
    <w:rsid w:val="000E60ED"/>
    <w:rsid w:val="001D5395"/>
    <w:rsid w:val="002D1526"/>
    <w:rsid w:val="00573641"/>
    <w:rsid w:val="005D3AD5"/>
    <w:rsid w:val="006723A8"/>
    <w:rsid w:val="007D4D8D"/>
    <w:rsid w:val="008A2495"/>
    <w:rsid w:val="009B6A45"/>
    <w:rsid w:val="00A0515A"/>
    <w:rsid w:val="00A64C0E"/>
    <w:rsid w:val="00BB3EC8"/>
    <w:rsid w:val="00CF5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EC8"/>
    <w:rPr>
      <w:rFonts w:ascii="Tahoma" w:hAnsi="Tahoma" w:cs="Tahoma"/>
      <w:sz w:val="16"/>
      <w:szCs w:val="16"/>
    </w:rPr>
  </w:style>
  <w:style w:type="character" w:customStyle="1" w:styleId="formlabel">
    <w:name w:val="formlabel"/>
    <w:basedOn w:val="DefaultParagraphFont"/>
    <w:rsid w:val="00A64C0E"/>
  </w:style>
  <w:style w:type="character" w:customStyle="1" w:styleId="highlight">
    <w:name w:val="highlight"/>
    <w:basedOn w:val="DefaultParagraphFont"/>
    <w:rsid w:val="005D3A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3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3EC8"/>
    <w:rPr>
      <w:rFonts w:ascii="Tahoma" w:hAnsi="Tahoma" w:cs="Tahoma"/>
      <w:sz w:val="16"/>
      <w:szCs w:val="16"/>
    </w:rPr>
  </w:style>
  <w:style w:type="character" w:customStyle="1" w:styleId="formlabel">
    <w:name w:val="formlabel"/>
    <w:basedOn w:val="DefaultParagraphFont"/>
    <w:rsid w:val="00A64C0E"/>
  </w:style>
  <w:style w:type="character" w:customStyle="1" w:styleId="highlight">
    <w:name w:val="highlight"/>
    <w:basedOn w:val="DefaultParagraphFont"/>
    <w:rsid w:val="005D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54593">
      <w:bodyDiv w:val="1"/>
      <w:marLeft w:val="0"/>
      <w:marRight w:val="0"/>
      <w:marTop w:val="0"/>
      <w:marBottom w:val="0"/>
      <w:divBdr>
        <w:top w:val="none" w:sz="0" w:space="0" w:color="auto"/>
        <w:left w:val="none" w:sz="0" w:space="0" w:color="auto"/>
        <w:bottom w:val="none" w:sz="0" w:space="0" w:color="auto"/>
        <w:right w:val="none" w:sz="0" w:space="0" w:color="auto"/>
      </w:divBdr>
      <w:divsChild>
        <w:div w:id="1639068431">
          <w:marLeft w:val="0"/>
          <w:marRight w:val="0"/>
          <w:marTop w:val="0"/>
          <w:marBottom w:val="0"/>
          <w:divBdr>
            <w:top w:val="none" w:sz="0" w:space="0" w:color="auto"/>
            <w:left w:val="none" w:sz="0" w:space="0" w:color="auto"/>
            <w:bottom w:val="none" w:sz="0" w:space="0" w:color="auto"/>
            <w:right w:val="none" w:sz="0" w:space="0" w:color="auto"/>
          </w:divBdr>
        </w:div>
        <w:div w:id="1569420607">
          <w:marLeft w:val="0"/>
          <w:marRight w:val="0"/>
          <w:marTop w:val="0"/>
          <w:marBottom w:val="0"/>
          <w:divBdr>
            <w:top w:val="none" w:sz="0" w:space="0" w:color="auto"/>
            <w:left w:val="none" w:sz="0" w:space="0" w:color="auto"/>
            <w:bottom w:val="none" w:sz="0" w:space="0" w:color="auto"/>
            <w:right w:val="none" w:sz="0" w:space="0" w:color="auto"/>
          </w:divBdr>
        </w:div>
        <w:div w:id="178618269">
          <w:marLeft w:val="0"/>
          <w:marRight w:val="0"/>
          <w:marTop w:val="0"/>
          <w:marBottom w:val="0"/>
          <w:divBdr>
            <w:top w:val="none" w:sz="0" w:space="0" w:color="auto"/>
            <w:left w:val="none" w:sz="0" w:space="0" w:color="auto"/>
            <w:bottom w:val="none" w:sz="0" w:space="0" w:color="auto"/>
            <w:right w:val="none" w:sz="0" w:space="0" w:color="auto"/>
          </w:divBdr>
        </w:div>
        <w:div w:id="1647590061">
          <w:marLeft w:val="0"/>
          <w:marRight w:val="0"/>
          <w:marTop w:val="0"/>
          <w:marBottom w:val="0"/>
          <w:divBdr>
            <w:top w:val="none" w:sz="0" w:space="0" w:color="auto"/>
            <w:left w:val="none" w:sz="0" w:space="0" w:color="auto"/>
            <w:bottom w:val="none" w:sz="0" w:space="0" w:color="auto"/>
            <w:right w:val="none" w:sz="0" w:space="0" w:color="auto"/>
          </w:divBdr>
        </w:div>
      </w:divsChild>
    </w:div>
    <w:div w:id="751851116">
      <w:bodyDiv w:val="1"/>
      <w:marLeft w:val="0"/>
      <w:marRight w:val="0"/>
      <w:marTop w:val="0"/>
      <w:marBottom w:val="0"/>
      <w:divBdr>
        <w:top w:val="none" w:sz="0" w:space="0" w:color="auto"/>
        <w:left w:val="none" w:sz="0" w:space="0" w:color="auto"/>
        <w:bottom w:val="none" w:sz="0" w:space="0" w:color="auto"/>
        <w:right w:val="none" w:sz="0" w:space="0" w:color="auto"/>
      </w:divBdr>
    </w:div>
    <w:div w:id="1163424325">
      <w:bodyDiv w:val="1"/>
      <w:marLeft w:val="0"/>
      <w:marRight w:val="0"/>
      <w:marTop w:val="0"/>
      <w:marBottom w:val="0"/>
      <w:divBdr>
        <w:top w:val="none" w:sz="0" w:space="0" w:color="auto"/>
        <w:left w:val="none" w:sz="0" w:space="0" w:color="auto"/>
        <w:bottom w:val="none" w:sz="0" w:space="0" w:color="auto"/>
        <w:right w:val="none" w:sz="0" w:space="0" w:color="auto"/>
      </w:divBdr>
    </w:div>
    <w:div w:id="1492452121">
      <w:bodyDiv w:val="1"/>
      <w:marLeft w:val="0"/>
      <w:marRight w:val="0"/>
      <w:marTop w:val="0"/>
      <w:marBottom w:val="0"/>
      <w:divBdr>
        <w:top w:val="none" w:sz="0" w:space="0" w:color="auto"/>
        <w:left w:val="none" w:sz="0" w:space="0" w:color="auto"/>
        <w:bottom w:val="none" w:sz="0" w:space="0" w:color="auto"/>
        <w:right w:val="none" w:sz="0" w:space="0" w:color="auto"/>
      </w:divBdr>
    </w:div>
    <w:div w:id="178915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1509-6D66-4D9B-BEC6-62DDB8D6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mariannefbates</dc:creator>
  <cp:lastModifiedBy>mariannefbates</cp:lastModifiedBy>
  <cp:revision>7</cp:revision>
  <dcterms:created xsi:type="dcterms:W3CDTF">2015-03-21T22:27:00Z</dcterms:created>
  <dcterms:modified xsi:type="dcterms:W3CDTF">2015-03-21T23:34:00Z</dcterms:modified>
</cp:coreProperties>
</file>